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614B" w14:textId="726FEB5D" w:rsidR="00BE1184" w:rsidRDefault="00DD3B95">
      <w:pPr>
        <w:pStyle w:val="Standard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1C614B" wp14:editId="1FC15C11">
            <wp:simplePos x="0" y="0"/>
            <wp:positionH relativeFrom="leftMargin">
              <wp:posOffset>-1299411</wp:posOffset>
            </wp:positionH>
            <wp:positionV relativeFrom="page">
              <wp:posOffset>71755</wp:posOffset>
            </wp:positionV>
            <wp:extent cx="737937" cy="128771"/>
            <wp:effectExtent l="0" t="0" r="5080" b="5080"/>
            <wp:wrapSquare wrapText="bothSides"/>
            <wp:docPr id="183310820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822011" cy="1434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F1C614D" wp14:editId="0B5E7E63">
            <wp:simplePos x="0" y="0"/>
            <wp:positionH relativeFrom="column">
              <wp:posOffset>-2955323</wp:posOffset>
            </wp:positionH>
            <wp:positionV relativeFrom="page">
              <wp:align>top</wp:align>
            </wp:positionV>
            <wp:extent cx="528955" cy="232410"/>
            <wp:effectExtent l="0" t="0" r="4445" b="0"/>
            <wp:wrapSquare wrapText="bothSides"/>
            <wp:docPr id="18543506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232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C614F" w14:textId="77777777" w:rsidR="00BE1184" w:rsidRDefault="00BE1184" w:rsidP="00F55996">
      <w:pPr>
        <w:pStyle w:val="Standard"/>
        <w:rPr>
          <w:rFonts w:ascii="Arial" w:hAnsi="Arial"/>
          <w:i/>
          <w:sz w:val="18"/>
        </w:rPr>
      </w:pPr>
    </w:p>
    <w:p w14:paraId="4F1C6151" w14:textId="67B2803E" w:rsidR="00BE1184" w:rsidRDefault="00362893" w:rsidP="008B6F0F">
      <w:pPr>
        <w:pStyle w:val="Titre1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left"/>
      </w:pPr>
      <w:r>
        <w:t xml:space="preserve">             </w:t>
      </w:r>
      <w:r w:rsidR="00F55996">
        <w:t xml:space="preserve">         </w:t>
      </w:r>
      <w:r>
        <w:t xml:space="preserve"> </w:t>
      </w:r>
      <w:r w:rsidR="008B6F0F">
        <w:t>C</w:t>
      </w:r>
      <w:r>
        <w:t>ONVOCATION - Assemblée Générale Ordinaire</w:t>
      </w:r>
    </w:p>
    <w:p w14:paraId="4F1C6152" w14:textId="77777777" w:rsidR="00BE1184" w:rsidRDefault="00BE1184">
      <w:pPr>
        <w:pStyle w:val="Standard"/>
        <w:jc w:val="center"/>
        <w:rPr>
          <w:rFonts w:ascii="Arial" w:hAnsi="Arial"/>
        </w:rPr>
      </w:pPr>
    </w:p>
    <w:p w14:paraId="4F1C6153" w14:textId="5A1D6A42" w:rsidR="00BE1184" w:rsidRDefault="00D04A21">
      <w:pPr>
        <w:pStyle w:val="Standard"/>
      </w:pPr>
      <w:r>
        <w:rPr>
          <w:rFonts w:ascii="Arial" w:hAnsi="Arial"/>
          <w:sz w:val="22"/>
        </w:rPr>
        <w:t>Madame, Monsieur,</w:t>
      </w:r>
    </w:p>
    <w:p w14:paraId="4F1C6155" w14:textId="77777777" w:rsidR="00BE1184" w:rsidRDefault="00D04A21">
      <w:pPr>
        <w:pStyle w:val="Standard"/>
      </w:pPr>
      <w:r>
        <w:rPr>
          <w:rFonts w:ascii="Arial" w:hAnsi="Arial"/>
          <w:sz w:val="22"/>
        </w:rPr>
        <w:t>Vous êtes invité(e) à participer à l’assemblée générale ordinaire de l’ASPEN</w:t>
      </w:r>
    </w:p>
    <w:p w14:paraId="4F1C6156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57" w14:textId="77777777" w:rsidR="00BE1184" w:rsidRPr="00C91300" w:rsidRDefault="00D04A21">
      <w:pPr>
        <w:pStyle w:val="Titre2"/>
        <w:rPr>
          <w:lang w:val="it-IT"/>
        </w:rPr>
      </w:pPr>
      <w:r w:rsidRPr="00C91300">
        <w:rPr>
          <w:rFonts w:ascii="Arial" w:hAnsi="Arial"/>
          <w:sz w:val="28"/>
          <w:lang w:val="it-IT"/>
        </w:rPr>
        <w:t>LE MERCREDI 7 AOÛT 2024 A 9h 30</w:t>
      </w:r>
    </w:p>
    <w:p w14:paraId="4F1C6158" w14:textId="77777777" w:rsidR="00BE1184" w:rsidRPr="00C91300" w:rsidRDefault="00BE1184">
      <w:pPr>
        <w:pStyle w:val="Titre3"/>
        <w:rPr>
          <w:rFonts w:ascii="Arial" w:hAnsi="Arial"/>
          <w:sz w:val="20"/>
          <w:lang w:val="it-IT"/>
        </w:rPr>
      </w:pPr>
    </w:p>
    <w:p w14:paraId="4F1C6159" w14:textId="4D090BCA" w:rsidR="00BE1184" w:rsidRDefault="00D04A21">
      <w:pPr>
        <w:pStyle w:val="Titre3"/>
      </w:pPr>
      <w:r>
        <w:rPr>
          <w:rFonts w:ascii="Arial" w:hAnsi="Arial"/>
          <w:b/>
          <w:sz w:val="28"/>
          <w:szCs w:val="28"/>
        </w:rPr>
        <w:t xml:space="preserve">WESTOTEL </w:t>
      </w:r>
      <w:r w:rsidR="000E208A">
        <w:rPr>
          <w:rFonts w:ascii="Arial" w:hAnsi="Arial"/>
          <w:b/>
          <w:sz w:val="28"/>
          <w:szCs w:val="28"/>
        </w:rPr>
        <w:t>-</w:t>
      </w:r>
      <w:r>
        <w:rPr>
          <w:rFonts w:ascii="Arial" w:hAnsi="Arial"/>
          <w:b/>
          <w:sz w:val="28"/>
          <w:szCs w:val="28"/>
        </w:rPr>
        <w:t xml:space="preserve"> 6 boulevard de la Libération </w:t>
      </w:r>
      <w:r w:rsidR="000E208A">
        <w:rPr>
          <w:rFonts w:ascii="Arial" w:hAnsi="Arial"/>
          <w:b/>
          <w:sz w:val="28"/>
          <w:szCs w:val="28"/>
        </w:rPr>
        <w:t>-</w:t>
      </w:r>
      <w:r>
        <w:rPr>
          <w:rFonts w:ascii="Arial" w:hAnsi="Arial"/>
          <w:b/>
          <w:sz w:val="28"/>
          <w:szCs w:val="28"/>
        </w:rPr>
        <w:t xml:space="preserve"> LE POULIGUEN</w:t>
      </w:r>
    </w:p>
    <w:p w14:paraId="4F1C615A" w14:textId="77777777" w:rsidR="00BE1184" w:rsidRDefault="00D04A21">
      <w:pPr>
        <w:pStyle w:val="Standard"/>
        <w:jc w:val="center"/>
      </w:pPr>
      <w:r>
        <w:rPr>
          <w:rFonts w:ascii="Arial" w:hAnsi="Arial" w:cs="Arial"/>
          <w:sz w:val="24"/>
          <w:szCs w:val="24"/>
        </w:rPr>
        <w:t>Stationnement dans le parking de l’hôtel</w:t>
      </w:r>
    </w:p>
    <w:p w14:paraId="4F1C615E" w14:textId="22B66EAE" w:rsidR="00BE1184" w:rsidRDefault="00D04A21">
      <w:pPr>
        <w:pStyle w:val="Standard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ORDRE DU JOUR</w:t>
      </w:r>
    </w:p>
    <w:p w14:paraId="4BC0C83A" w14:textId="77777777" w:rsidR="00E70CF4" w:rsidRDefault="00E70CF4">
      <w:pPr>
        <w:pStyle w:val="Standard"/>
      </w:pPr>
    </w:p>
    <w:p w14:paraId="4F1C615F" w14:textId="77777777" w:rsidR="00BE1184" w:rsidRDefault="00D04A21">
      <w:pPr>
        <w:pStyle w:val="Standard"/>
        <w:numPr>
          <w:ilvl w:val="0"/>
          <w:numId w:val="5"/>
        </w:numPr>
      </w:pPr>
      <w:r>
        <w:rPr>
          <w:rFonts w:ascii="Arial" w:hAnsi="Arial"/>
          <w:sz w:val="22"/>
        </w:rPr>
        <w:t>Rapports moral et rapport d’activité</w:t>
      </w:r>
    </w:p>
    <w:p w14:paraId="4F1C6160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Rapport financier 2023</w:t>
      </w:r>
    </w:p>
    <w:p w14:paraId="4F1C6161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Budget prévisionnel 2024</w:t>
      </w:r>
    </w:p>
    <w:p w14:paraId="4F1C6162" w14:textId="78C78CC2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Point sur les adhé</w:t>
      </w:r>
      <w:r w:rsidR="00604078">
        <w:rPr>
          <w:rFonts w:ascii="Arial" w:hAnsi="Arial"/>
          <w:sz w:val="22"/>
        </w:rPr>
        <w:t>sion</w:t>
      </w:r>
      <w:r>
        <w:rPr>
          <w:rFonts w:ascii="Arial" w:hAnsi="Arial"/>
          <w:sz w:val="22"/>
        </w:rPr>
        <w:t>s</w:t>
      </w:r>
    </w:p>
    <w:p w14:paraId="4F1C6163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Quitus aux administrateurs</w:t>
      </w:r>
    </w:p>
    <w:p w14:paraId="4F1C6164" w14:textId="7BEF7F42" w:rsidR="00BE1184" w:rsidRDefault="00604078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Evolu</w:t>
      </w:r>
      <w:r w:rsidR="00D04A21">
        <w:rPr>
          <w:rFonts w:ascii="Arial" w:hAnsi="Arial"/>
          <w:sz w:val="22"/>
        </w:rPr>
        <w:t xml:space="preserve">tion du site </w:t>
      </w:r>
      <w:r>
        <w:rPr>
          <w:rFonts w:ascii="Arial" w:hAnsi="Arial"/>
          <w:sz w:val="22"/>
        </w:rPr>
        <w:t xml:space="preserve">internet </w:t>
      </w:r>
      <w:r w:rsidR="00D04A21">
        <w:rPr>
          <w:rFonts w:ascii="Arial" w:hAnsi="Arial"/>
          <w:sz w:val="22"/>
        </w:rPr>
        <w:t>et</w:t>
      </w:r>
      <w:r>
        <w:rPr>
          <w:rFonts w:ascii="Arial" w:hAnsi="Arial"/>
          <w:sz w:val="22"/>
        </w:rPr>
        <w:t xml:space="preserve"> </w:t>
      </w:r>
      <w:r w:rsidR="00D04A21">
        <w:rPr>
          <w:rFonts w:ascii="Arial" w:hAnsi="Arial"/>
          <w:sz w:val="22"/>
        </w:rPr>
        <w:t>réseaux sociaux</w:t>
      </w:r>
    </w:p>
    <w:p w14:paraId="4F1C6165" w14:textId="2DF1F19A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Election de</w:t>
      </w:r>
      <w:r w:rsidR="00604078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membres du Conseil d’Administration</w:t>
      </w:r>
    </w:p>
    <w:p w14:paraId="4F1C6166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Dialogue avec les élus du Pouliguen</w:t>
      </w:r>
    </w:p>
    <w:p w14:paraId="4F1C6167" w14:textId="77777777" w:rsidR="00BE1184" w:rsidRDefault="00D04A21">
      <w:pPr>
        <w:pStyle w:val="Standard"/>
        <w:numPr>
          <w:ilvl w:val="0"/>
          <w:numId w:val="1"/>
        </w:numPr>
      </w:pPr>
      <w:r>
        <w:rPr>
          <w:rFonts w:ascii="Arial" w:hAnsi="Arial"/>
          <w:sz w:val="22"/>
        </w:rPr>
        <w:t>Questions diverses</w:t>
      </w:r>
    </w:p>
    <w:p w14:paraId="4F1C6168" w14:textId="53282C44" w:rsidR="00BE1184" w:rsidRPr="00A50427" w:rsidRDefault="00D04A21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Rencontre</w:t>
      </w:r>
      <w:r>
        <w:rPr>
          <w:rFonts w:ascii="Arial, sans-serif" w:hAnsi="Arial, sans-serif"/>
          <w:sz w:val="22"/>
        </w:rPr>
        <w:t xml:space="preserve"> </w:t>
      </w:r>
      <w:r w:rsidR="0007518B">
        <w:rPr>
          <w:rFonts w:ascii="Arial, sans-serif" w:hAnsi="Arial, sans-serif"/>
          <w:sz w:val="22"/>
        </w:rPr>
        <w:t xml:space="preserve">avec </w:t>
      </w:r>
      <w:r w:rsidR="0007518B" w:rsidRPr="00E70CF4">
        <w:rPr>
          <w:rFonts w:ascii="Arial, sans-serif" w:hAnsi="Arial, sans-serif"/>
          <w:b/>
          <w:bCs/>
          <w:sz w:val="22"/>
        </w:rPr>
        <w:t>Gérard</w:t>
      </w:r>
      <w:r w:rsidR="0007518B">
        <w:rPr>
          <w:rFonts w:ascii="Arial, sans-serif" w:hAnsi="Arial, sans-serif"/>
          <w:sz w:val="22"/>
        </w:rPr>
        <w:t xml:space="preserve"> </w:t>
      </w:r>
      <w:r w:rsidR="0007518B" w:rsidRPr="00A50427">
        <w:rPr>
          <w:rFonts w:ascii="Arial" w:hAnsi="Arial" w:cs="Arial"/>
          <w:b/>
          <w:bCs/>
          <w:sz w:val="22"/>
          <w:szCs w:val="22"/>
        </w:rPr>
        <w:t>LE BOBINNEC</w:t>
      </w:r>
      <w:r w:rsidR="00E70CF4">
        <w:rPr>
          <w:rFonts w:ascii="Arial" w:hAnsi="Arial" w:cs="Arial"/>
          <w:b/>
          <w:bCs/>
          <w:sz w:val="22"/>
          <w:szCs w:val="22"/>
        </w:rPr>
        <w:t xml:space="preserve"> *</w:t>
      </w:r>
      <w:r w:rsidR="0007518B">
        <w:rPr>
          <w:rFonts w:ascii="Arial, sans-serif" w:hAnsi="Arial, sans-serif"/>
          <w:sz w:val="22"/>
        </w:rPr>
        <w:t xml:space="preserve"> </w:t>
      </w:r>
      <w:r>
        <w:rPr>
          <w:rFonts w:ascii="Arial, sans-serif" w:hAnsi="Arial, sans-serif"/>
          <w:sz w:val="22"/>
        </w:rPr>
        <w:t>sur le thème de ''</w:t>
      </w:r>
      <w:r w:rsidR="0007518B">
        <w:rPr>
          <w:rFonts w:ascii="Arial, sans-serif" w:hAnsi="Arial, sans-serif"/>
          <w:sz w:val="22"/>
        </w:rPr>
        <w:t xml:space="preserve">la 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f</w:t>
      </w:r>
      <w:r w:rsidR="00A50427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aune marine de Bretagne Sud </w:t>
      </w:r>
      <w:r>
        <w:rPr>
          <w:rFonts w:ascii="Arial, sans-serif" w:hAnsi="Arial, sans-serif"/>
          <w:sz w:val="22"/>
        </w:rPr>
        <w:t>'‘,</w:t>
      </w:r>
      <w:r w:rsidR="0007518B">
        <w:rPr>
          <w:rFonts w:ascii="Arial, sans-serif" w:hAnsi="Arial, sans-serif"/>
          <w:sz w:val="22"/>
        </w:rPr>
        <w:t xml:space="preserve"> 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p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>résentation des espèces les plus emblématiques de poissons, crustacés et céphalopodes que l’on trouve sur notre côte et sur le marché du Pouliguen, en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évitant le catalogue scientifique ennuyeux, mais en insistant sur les particularités méconnues de certaines. Les aspect 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"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>pêche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"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et 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"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>cuisine</w:t>
      </w:r>
      <w:r w:rsidR="0007518B">
        <w:rPr>
          <w:rFonts w:ascii="Arial" w:hAnsi="Arial" w:cs="Arial"/>
          <w:color w:val="242424"/>
          <w:sz w:val="22"/>
          <w:szCs w:val="22"/>
          <w:shd w:val="clear" w:color="auto" w:fill="FFFFFF"/>
        </w:rPr>
        <w:t>"</w:t>
      </w:r>
      <w:r w:rsidR="0007518B"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seront évoqués à chaque fois que nécessaire</w:t>
      </w:r>
      <w:r w:rsidR="005E6C0A" w:rsidRPr="00A50427">
        <w:rPr>
          <w:rFonts w:ascii="Arial" w:hAnsi="Arial" w:cs="Arial"/>
          <w:b/>
          <w:bCs/>
          <w:sz w:val="22"/>
          <w:szCs w:val="22"/>
        </w:rPr>
        <w:t>.</w:t>
      </w:r>
    </w:p>
    <w:p w14:paraId="6BB14AE7" w14:textId="0C8B7C8B" w:rsidR="0007518B" w:rsidRPr="00E612F5" w:rsidRDefault="00E612F5" w:rsidP="00E612F5">
      <w:pPr>
        <w:pStyle w:val="Standard"/>
        <w:ind w:left="360"/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*</w:t>
      </w:r>
      <w:r w:rsidR="0007518B" w:rsidRPr="00E70CF4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- </w:t>
      </w:r>
      <w:r w:rsidR="00A50427" w:rsidRPr="00E70CF4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>Docteur-Vétérinaire, thèse de doctorat sur les Limicoles (oiseaux) du marais de Guérande (1976).</w:t>
      </w:r>
      <w:r w:rsidR="00A50427" w:rsidRPr="00E70CF4">
        <w:rPr>
          <w:rFonts w:ascii="Arial" w:hAnsi="Arial" w:cs="Arial"/>
          <w:i/>
          <w:iCs/>
          <w:color w:val="242424"/>
          <w:sz w:val="22"/>
          <w:szCs w:val="22"/>
        </w:rPr>
        <w:br/>
      </w: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BD103F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A50427" w:rsidRPr="00E70CF4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>- Diplômé d’écologie, zoologie, et biologie marine (Rennes, Roscoff, 1975).</w:t>
      </w:r>
      <w:r w:rsidR="00A50427" w:rsidRPr="00E70CF4">
        <w:rPr>
          <w:rFonts w:ascii="Arial" w:hAnsi="Arial" w:cs="Arial"/>
          <w:i/>
          <w:iCs/>
          <w:color w:val="242424"/>
          <w:sz w:val="22"/>
          <w:szCs w:val="22"/>
        </w:rPr>
        <w:br/>
      </w:r>
      <w:r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BD103F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 xml:space="preserve"> </w:t>
      </w:r>
      <w:r w:rsidR="00A50427" w:rsidRPr="00E70CF4">
        <w:rPr>
          <w:rFonts w:ascii="Arial" w:hAnsi="Arial" w:cs="Arial"/>
          <w:i/>
          <w:iCs/>
          <w:color w:val="242424"/>
          <w:sz w:val="22"/>
          <w:szCs w:val="22"/>
          <w:shd w:val="clear" w:color="auto" w:fill="FFFFFF"/>
        </w:rPr>
        <w:t>- Résident de Penchâteau de 1950 à 1990 (rue de La Chapelle, la plus ancienne maison du Pouliguen).</w:t>
      </w:r>
    </w:p>
    <w:p w14:paraId="285084E7" w14:textId="1F3C69BD" w:rsidR="00A50427" w:rsidRPr="00A50427" w:rsidRDefault="00A50427" w:rsidP="00A50427">
      <w:pPr>
        <w:pStyle w:val="Standard"/>
        <w:rPr>
          <w:rFonts w:ascii="Arial" w:hAnsi="Arial" w:cs="Arial"/>
          <w:sz w:val="22"/>
          <w:szCs w:val="22"/>
        </w:rPr>
      </w:pPr>
      <w:r w:rsidRPr="00A50427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4F1C616B" w14:textId="08D98524" w:rsidR="00BE1184" w:rsidRDefault="009B61FE">
      <w:pPr>
        <w:pStyle w:val="Standard"/>
      </w:pPr>
      <w:r>
        <w:rPr>
          <w:rFonts w:ascii="Arial" w:hAnsi="Arial"/>
          <w:sz w:val="22"/>
        </w:rPr>
        <w:t xml:space="preserve">   Pour le cas où vous seriez empêché(e) de participer à cette assemblée, nous vous serions reconnaissants de bien vouloir vous faire représenter par un membre de votre choix au moyen du pouvoir ci-joint.</w:t>
      </w:r>
    </w:p>
    <w:p w14:paraId="1C70B19B" w14:textId="77777777" w:rsidR="009B61FE" w:rsidRDefault="009B61FE">
      <w:pPr>
        <w:pStyle w:val="Standard"/>
        <w:rPr>
          <w:rFonts w:ascii="Arial" w:hAnsi="Arial"/>
          <w:sz w:val="22"/>
        </w:rPr>
      </w:pPr>
    </w:p>
    <w:p w14:paraId="4F1C616D" w14:textId="099B0DE5" w:rsidR="00BE1184" w:rsidRDefault="00D04A21">
      <w:pPr>
        <w:pStyle w:val="Standard"/>
      </w:pPr>
      <w:r>
        <w:rPr>
          <w:rFonts w:ascii="Arial" w:hAnsi="Arial"/>
          <w:b/>
          <w:sz w:val="24"/>
          <w:szCs w:val="24"/>
        </w:rPr>
        <w:t>Verre de l’amitié</w:t>
      </w:r>
    </w:p>
    <w:p w14:paraId="4F1C616E" w14:textId="77777777" w:rsidR="00BE1184" w:rsidRDefault="00D04A21">
      <w:pPr>
        <w:pStyle w:val="Standard"/>
      </w:pPr>
      <w:r>
        <w:rPr>
          <w:rFonts w:ascii="Arial" w:hAnsi="Arial"/>
          <w:sz w:val="22"/>
        </w:rPr>
        <w:t>A l’issue de l’Assemblée Générale, un verre de l’amitié vous sera offert.</w:t>
      </w:r>
    </w:p>
    <w:p w14:paraId="4F1C616F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70" w14:textId="6D08E377" w:rsidR="00BE1184" w:rsidRDefault="00D04A21">
      <w:pPr>
        <w:pStyle w:val="Standard"/>
      </w:pPr>
      <w:r>
        <w:rPr>
          <w:rFonts w:ascii="Arial" w:hAnsi="Arial"/>
          <w:b/>
          <w:sz w:val="24"/>
          <w:szCs w:val="24"/>
        </w:rPr>
        <w:t>Cocktail</w:t>
      </w:r>
    </w:p>
    <w:p w14:paraId="4F1C6171" w14:textId="2DECF4AB" w:rsidR="00BE1184" w:rsidRDefault="00D04A21">
      <w:pPr>
        <w:pStyle w:val="Standard"/>
      </w:pPr>
      <w:r>
        <w:rPr>
          <w:rFonts w:ascii="Arial" w:hAnsi="Arial"/>
          <w:sz w:val="22"/>
        </w:rPr>
        <w:t>Nous pourrons nous retrouver ensuite pour un cocktail sur la terrasse du WESTOTEL. Votre participation</w:t>
      </w:r>
      <w:r w:rsidR="00ED0E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nécessite </w:t>
      </w:r>
      <w:r w:rsidR="00ED0E0C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e</w:t>
      </w:r>
      <w:r w:rsidR="00ED0E0C">
        <w:rPr>
          <w:rFonts w:ascii="Arial" w:hAnsi="Arial"/>
          <w:sz w:val="22"/>
        </w:rPr>
        <w:t xml:space="preserve"> </w:t>
      </w:r>
      <w:r w:rsidR="006D752A">
        <w:rPr>
          <w:rFonts w:ascii="Arial" w:hAnsi="Arial"/>
          <w:sz w:val="22"/>
        </w:rPr>
        <w:t>une</w:t>
      </w:r>
      <w:r w:rsidR="00ED0E0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inscri</w:t>
      </w:r>
      <w:r w:rsidR="006D752A">
        <w:rPr>
          <w:rFonts w:ascii="Arial" w:hAnsi="Arial"/>
          <w:sz w:val="22"/>
        </w:rPr>
        <w:t xml:space="preserve">ption </w:t>
      </w:r>
      <w:r w:rsidR="00ED0E0C">
        <w:rPr>
          <w:rFonts w:ascii="Arial" w:hAnsi="Arial"/>
          <w:sz w:val="22"/>
        </w:rPr>
        <w:t>préalable</w:t>
      </w:r>
      <w:r>
        <w:rPr>
          <w:rFonts w:ascii="Arial" w:hAnsi="Arial"/>
          <w:sz w:val="22"/>
        </w:rPr>
        <w:t xml:space="preserve"> via le formulaire joint et le règlement d’avance fixé à </w:t>
      </w:r>
      <w:r w:rsidR="009B61FE">
        <w:rPr>
          <w:rFonts w:ascii="Arial" w:hAnsi="Arial"/>
          <w:sz w:val="22"/>
        </w:rPr>
        <w:t>2</w:t>
      </w:r>
      <w:r w:rsidR="00E70CF4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€ par personne avant </w:t>
      </w:r>
      <w:r>
        <w:rPr>
          <w:rFonts w:ascii="Arial" w:hAnsi="Arial"/>
          <w:b/>
          <w:sz w:val="22"/>
        </w:rPr>
        <w:t xml:space="preserve">le </w:t>
      </w:r>
      <w:r w:rsidR="00AC4E79">
        <w:rPr>
          <w:rFonts w:ascii="Arial" w:hAnsi="Arial"/>
          <w:b/>
          <w:sz w:val="22"/>
        </w:rPr>
        <w:t xml:space="preserve">samedi </w:t>
      </w:r>
      <w:r>
        <w:rPr>
          <w:rFonts w:ascii="Arial" w:hAnsi="Arial"/>
          <w:b/>
          <w:sz w:val="22"/>
        </w:rPr>
        <w:t>2</w:t>
      </w:r>
      <w:r w:rsidR="00AC4E79"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z w:val="22"/>
        </w:rPr>
        <w:t xml:space="preserve"> juillet 202</w:t>
      </w:r>
      <w:r w:rsidR="00940A32">
        <w:rPr>
          <w:rFonts w:ascii="Arial" w:hAnsi="Arial"/>
          <w:b/>
          <w:sz w:val="22"/>
        </w:rPr>
        <w:t>4</w:t>
      </w:r>
      <w:r>
        <w:rPr>
          <w:rFonts w:ascii="Arial" w:hAnsi="Arial"/>
          <w:b/>
          <w:sz w:val="22"/>
        </w:rPr>
        <w:t>,</w:t>
      </w:r>
      <w:r>
        <w:rPr>
          <w:rFonts w:ascii="Arial" w:hAnsi="Arial"/>
          <w:sz w:val="22"/>
        </w:rPr>
        <w:t xml:space="preserve"> à adresser au siège de l’association.</w:t>
      </w:r>
    </w:p>
    <w:p w14:paraId="4F1C6172" w14:textId="77777777" w:rsidR="00BE1184" w:rsidRDefault="00BE1184">
      <w:pPr>
        <w:pStyle w:val="Standard"/>
        <w:rPr>
          <w:rFonts w:ascii="Arial" w:hAnsi="Arial"/>
          <w:sz w:val="22"/>
        </w:rPr>
      </w:pPr>
    </w:p>
    <w:p w14:paraId="4F1C6173" w14:textId="77777777" w:rsidR="00BE1184" w:rsidRDefault="00D04A21">
      <w:pPr>
        <w:pStyle w:val="Standard"/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En attendant le plaisir de vous rencontrer, je vous prie de croire en l’expression de mes sentiments dévoués.</w:t>
      </w:r>
    </w:p>
    <w:p w14:paraId="0CD912F5" w14:textId="77777777" w:rsidR="005E6C0A" w:rsidRDefault="005E6C0A">
      <w:pPr>
        <w:pStyle w:val="Standard"/>
        <w:spacing w:after="120"/>
      </w:pPr>
    </w:p>
    <w:p w14:paraId="4F1C6174" w14:textId="77777777" w:rsidR="00BE1184" w:rsidRDefault="00D04A21">
      <w:pPr>
        <w:pStyle w:val="Standard"/>
        <w:jc w:val="center"/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Le Président</w:t>
      </w:r>
    </w:p>
    <w:p w14:paraId="4F1C6175" w14:textId="77777777" w:rsidR="00BE1184" w:rsidRDefault="00D04A21">
      <w:pPr>
        <w:pStyle w:val="Standard"/>
        <w:jc w:val="center"/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</w:rPr>
        <w:t>Damien DESSART</w:t>
      </w:r>
    </w:p>
    <w:p w14:paraId="4F1C6176" w14:textId="77777777" w:rsidR="00BE1184" w:rsidRDefault="00BE1184">
      <w:pPr>
        <w:pStyle w:val="Standard"/>
        <w:pageBreakBefore/>
        <w:jc w:val="center"/>
        <w:rPr>
          <w:rFonts w:ascii="Arial" w:hAnsi="Arial"/>
          <w:sz w:val="16"/>
          <w:szCs w:val="16"/>
        </w:rPr>
      </w:pPr>
    </w:p>
    <w:p w14:paraId="4F1C6177" w14:textId="77777777" w:rsidR="00BE1184" w:rsidRDefault="00BE1184">
      <w:pPr>
        <w:pStyle w:val="Standard"/>
        <w:jc w:val="center"/>
        <w:rPr>
          <w:rFonts w:ascii="Arial" w:hAnsi="Arial"/>
          <w:sz w:val="16"/>
          <w:szCs w:val="16"/>
        </w:rPr>
      </w:pPr>
    </w:p>
    <w:p w14:paraId="4F1C6178" w14:textId="77777777" w:rsidR="00BE1184" w:rsidRDefault="00BE1184">
      <w:pPr>
        <w:pStyle w:val="Standard"/>
        <w:rPr>
          <w:rFonts w:ascii="Arial" w:hAnsi="Arial"/>
        </w:rPr>
      </w:pPr>
    </w:p>
    <w:p w14:paraId="4F1C6179" w14:textId="77777777" w:rsidR="00BE1184" w:rsidRDefault="00D04A2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>BULLETIN DE PRESENCE ou POUVOIR - AGO 2024 de l’ASPEN</w:t>
      </w:r>
    </w:p>
    <w:p w14:paraId="4F1C617A" w14:textId="208921BF" w:rsidR="00BE1184" w:rsidRDefault="00D04A21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>A retourner avant le 2</w:t>
      </w:r>
      <w:r w:rsidR="00DA0A20">
        <w:rPr>
          <w:rFonts w:ascii="Arial" w:hAnsi="Arial"/>
          <w:sz w:val="32"/>
        </w:rPr>
        <w:t>7</w:t>
      </w:r>
      <w:r>
        <w:rPr>
          <w:rFonts w:ascii="Arial" w:hAnsi="Arial"/>
          <w:sz w:val="32"/>
        </w:rPr>
        <w:t xml:space="preserve"> juillet 2024</w:t>
      </w:r>
    </w:p>
    <w:p w14:paraId="4F1C617B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7C" w14:textId="21CC142B" w:rsidR="00BE1184" w:rsidRDefault="00D04A21">
      <w:pPr>
        <w:pStyle w:val="Standard"/>
      </w:pPr>
      <w:r>
        <w:rPr>
          <w:rFonts w:ascii="Arial" w:hAnsi="Arial"/>
          <w:b/>
          <w:sz w:val="24"/>
        </w:rPr>
        <w:t>Mme, M</w:t>
      </w:r>
      <w:r w:rsidR="00E1350A">
        <w:rPr>
          <w:rFonts w:ascii="Arial" w:hAnsi="Arial"/>
          <w:b/>
          <w:sz w:val="24"/>
        </w:rPr>
        <w:t xml:space="preserve"> </w:t>
      </w:r>
      <w:r w:rsidR="00E1350A">
        <w:rPr>
          <w:rFonts w:ascii="Arial" w:hAnsi="Arial"/>
          <w:bCs/>
          <w:kern w:val="0"/>
          <w:sz w:val="18"/>
          <w:szCs w:val="18"/>
        </w:rPr>
        <w:t>(nom prénom)</w:t>
      </w:r>
      <w:r>
        <w:rPr>
          <w:rFonts w:ascii="Arial" w:hAnsi="Arial"/>
          <w:b/>
          <w:sz w:val="24"/>
        </w:rPr>
        <w:t>……………………………………………………………………………………</w:t>
      </w:r>
    </w:p>
    <w:p w14:paraId="4F1C617D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7E" w14:textId="729F931E" w:rsidR="00BE1184" w:rsidRDefault="00D04A21">
      <w:pPr>
        <w:pStyle w:val="Standard"/>
      </w:pPr>
      <w:r>
        <w:rPr>
          <w:rFonts w:ascii="Arial" w:hAnsi="Arial"/>
          <w:b/>
          <w:sz w:val="16"/>
          <w:szCs w:val="16"/>
        </w:rPr>
        <w:t>ADRESSE</w:t>
      </w:r>
      <w:r>
        <w:rPr>
          <w:rFonts w:ascii="Arial" w:hAnsi="Arial"/>
          <w:b/>
          <w:sz w:val="24"/>
        </w:rPr>
        <w:t>………………………………………………………………………………………….....</w:t>
      </w:r>
      <w:r w:rsidR="00E1350A">
        <w:rPr>
          <w:rFonts w:ascii="Arial" w:hAnsi="Arial"/>
          <w:b/>
          <w:sz w:val="24"/>
        </w:rPr>
        <w:t>.......</w:t>
      </w:r>
    </w:p>
    <w:p w14:paraId="4F1C617F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80" w14:textId="49931D71" w:rsidR="00BE1184" w:rsidRDefault="00D04A21">
      <w:pPr>
        <w:pStyle w:val="Standard"/>
      </w:pPr>
      <w:r>
        <w:rPr>
          <w:rFonts w:ascii="Arial" w:hAnsi="Arial"/>
          <w:b/>
          <w:sz w:val="16"/>
          <w:szCs w:val="16"/>
        </w:rPr>
        <w:t>Adresse mail : ………………………………………………………………………………………………Téléphone : …………………….……</w:t>
      </w:r>
      <w:r w:rsidR="00E1350A">
        <w:rPr>
          <w:rFonts w:ascii="Arial" w:hAnsi="Arial"/>
          <w:b/>
          <w:sz w:val="16"/>
          <w:szCs w:val="16"/>
        </w:rPr>
        <w:t>…..</w:t>
      </w:r>
    </w:p>
    <w:p w14:paraId="4F1C6181" w14:textId="77777777" w:rsidR="00BE1184" w:rsidRDefault="00BE1184">
      <w:pPr>
        <w:pStyle w:val="Standard"/>
        <w:rPr>
          <w:rFonts w:ascii="Arial" w:hAnsi="Arial"/>
          <w:b/>
          <w:sz w:val="24"/>
        </w:rPr>
      </w:pPr>
    </w:p>
    <w:p w14:paraId="4F1C6182" w14:textId="77777777" w:rsidR="00BE1184" w:rsidRDefault="00D04A21">
      <w:pPr>
        <w:pStyle w:val="Standard"/>
      </w:pPr>
      <w:r>
        <w:rPr>
          <w:rFonts w:ascii="Arial" w:hAnsi="Arial"/>
          <w:sz w:val="22"/>
          <w:szCs w:val="22"/>
          <w:u w:val="single"/>
        </w:rPr>
        <w:t>Sera(ont) présent(s)</w:t>
      </w:r>
      <w:r>
        <w:rPr>
          <w:rFonts w:ascii="Arial" w:hAnsi="Arial"/>
        </w:rPr>
        <w:t xml:space="preserve"> à l’Assemblée Générale Ordinaire de l’ASPEN le mercredi 7 août 2024 </w:t>
      </w:r>
      <w:r>
        <w:rPr>
          <w:rFonts w:ascii="Arial" w:hAnsi="Arial"/>
        </w:rPr>
        <w:tab/>
        <w:t xml:space="preserve">           </w:t>
      </w:r>
      <w:r>
        <w:rPr>
          <w:noProof/>
        </w:rPr>
        <w:drawing>
          <wp:inline distT="0" distB="0" distL="0" distR="0" wp14:anchorId="4F1C6151" wp14:editId="4F1C6152">
            <wp:extent cx="95399" cy="114482"/>
            <wp:effectExtent l="0" t="0" r="0" b="0"/>
            <wp:docPr id="2071785718" name="Image 1120149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99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OUI  </w:t>
      </w:r>
      <w:r>
        <w:rPr>
          <w:noProof/>
        </w:rPr>
        <w:drawing>
          <wp:inline distT="0" distB="0" distL="0" distR="0" wp14:anchorId="4F1C6153" wp14:editId="4F1C6154">
            <wp:extent cx="84956" cy="103683"/>
            <wp:effectExtent l="0" t="0" r="0" b="0"/>
            <wp:docPr id="637118094" name="Image 1956151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56" cy="103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NON</w:t>
      </w:r>
    </w:p>
    <w:p w14:paraId="4F1C6183" w14:textId="77777777" w:rsidR="00BE1184" w:rsidRDefault="00D04A21">
      <w:pPr>
        <w:pStyle w:val="Standard"/>
      </w:pPr>
      <w:r>
        <w:rPr>
          <w:rFonts w:ascii="Arial" w:hAnsi="Arial"/>
        </w:rPr>
        <w:t xml:space="preserve">Participera au verre de l’amitié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  <w:r>
        <w:rPr>
          <w:rFonts w:ascii="Arial" w:hAnsi="Arial"/>
        </w:rPr>
        <w:tab/>
      </w:r>
    </w:p>
    <w:p w14:paraId="4F1C6184" w14:textId="77777777" w:rsidR="00BE1184" w:rsidRDefault="00BE1184">
      <w:pPr>
        <w:pStyle w:val="Standard"/>
        <w:rPr>
          <w:rFonts w:ascii="Arial" w:hAnsi="Arial"/>
          <w:sz w:val="22"/>
          <w:szCs w:val="22"/>
          <w:u w:val="single"/>
        </w:rPr>
      </w:pPr>
    </w:p>
    <w:p w14:paraId="4F1C6185" w14:textId="77777777" w:rsidR="00BE1184" w:rsidRDefault="00D04A21">
      <w:pPr>
        <w:pStyle w:val="Standard"/>
      </w:pPr>
      <w:r>
        <w:rPr>
          <w:rFonts w:ascii="Arial" w:hAnsi="Arial"/>
          <w:sz w:val="22"/>
          <w:szCs w:val="22"/>
          <w:u w:val="single"/>
        </w:rPr>
        <w:t>Empêché(es) d’assister</w:t>
      </w:r>
      <w:r>
        <w:rPr>
          <w:rFonts w:ascii="Arial" w:hAnsi="Arial"/>
        </w:rPr>
        <w:t xml:space="preserve"> à l’Assemblée Générale Ordinaire de l’ASPEN le mercredi 7 août 2024         </w:t>
      </w:r>
      <w:r>
        <w:rPr>
          <w:noProof/>
        </w:rPr>
        <w:drawing>
          <wp:inline distT="0" distB="0" distL="0" distR="0" wp14:anchorId="4F1C6155" wp14:editId="4F1C6156">
            <wp:extent cx="95399" cy="114482"/>
            <wp:effectExtent l="0" t="0" r="0" b="0"/>
            <wp:docPr id="985593353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99" cy="1144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OUI  </w:t>
      </w:r>
      <w:r>
        <w:rPr>
          <w:noProof/>
        </w:rPr>
        <w:drawing>
          <wp:inline distT="0" distB="0" distL="0" distR="0" wp14:anchorId="4F1C6157" wp14:editId="4F1C6158">
            <wp:extent cx="84956" cy="103683"/>
            <wp:effectExtent l="0" t="0" r="0" b="0"/>
            <wp:docPr id="2038275746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56" cy="103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NON</w:t>
      </w:r>
    </w:p>
    <w:p w14:paraId="4F1C6186" w14:textId="77777777" w:rsidR="00BE1184" w:rsidRDefault="00D04A21">
      <w:pPr>
        <w:pStyle w:val="Titre3"/>
        <w:jc w:val="left"/>
      </w:pPr>
      <w:r>
        <w:rPr>
          <w:rFonts w:ascii="Arial" w:hAnsi="Arial"/>
          <w:sz w:val="18"/>
          <w:szCs w:val="18"/>
        </w:rPr>
        <w:t>au</w:t>
      </w:r>
      <w:r>
        <w:rPr>
          <w:rFonts w:ascii="Arial" w:hAnsi="Arial"/>
          <w:b/>
          <w:sz w:val="18"/>
          <w:szCs w:val="18"/>
        </w:rPr>
        <w:t xml:space="preserve"> WESTOTEL – 6 boulevard de la Libération – LE POULIGUEN</w:t>
      </w:r>
    </w:p>
    <w:p w14:paraId="4F1C6187" w14:textId="77777777" w:rsidR="00BE1184" w:rsidRDefault="00D04A21">
      <w:pPr>
        <w:pStyle w:val="Standard"/>
      </w:pPr>
      <w:r>
        <w:rPr>
          <w:rFonts w:ascii="Arial" w:hAnsi="Arial"/>
        </w:rPr>
        <w:t>Donne pouvoir à :</w:t>
      </w:r>
    </w:p>
    <w:p w14:paraId="4F1C6188" w14:textId="77777777" w:rsidR="00BE1184" w:rsidRDefault="00BE1184">
      <w:pPr>
        <w:pStyle w:val="Standard"/>
        <w:rPr>
          <w:rFonts w:ascii="Arial" w:hAnsi="Arial"/>
        </w:rPr>
      </w:pPr>
    </w:p>
    <w:p w14:paraId="4F1C6189" w14:textId="77777777" w:rsidR="00BE1184" w:rsidRDefault="00D04A21">
      <w:pPr>
        <w:pStyle w:val="Standard"/>
      </w:pPr>
      <w:r>
        <w:rPr>
          <w:rFonts w:ascii="Arial" w:hAnsi="Arial"/>
          <w:b/>
          <w:sz w:val="24"/>
        </w:rPr>
        <w:t>Mme, M………………………………………………………………………………………………...</w:t>
      </w:r>
    </w:p>
    <w:p w14:paraId="04370B89" w14:textId="7D555282" w:rsidR="00E1350A" w:rsidRDefault="00D04A21" w:rsidP="00E1350A">
      <w:pPr>
        <w:pStyle w:val="Standard"/>
        <w:rPr>
          <w:color w:val="FF0000"/>
        </w:rPr>
      </w:pPr>
      <w:proofErr w:type="gramStart"/>
      <w:r>
        <w:rPr>
          <w:rFonts w:ascii="Arial" w:hAnsi="Arial"/>
        </w:rPr>
        <w:t>ou</w:t>
      </w:r>
      <w:proofErr w:type="gramEnd"/>
      <w:r>
        <w:rPr>
          <w:rFonts w:ascii="Arial" w:hAnsi="Arial"/>
        </w:rPr>
        <w:t>, au cas où mon mandataire recueillerait plus de 3 pouvoirs (limite fixée par les statuts), à l’un des membres du conseil d’administration présents à l’assemblée générale</w:t>
      </w:r>
      <w:r w:rsidR="00E1350A">
        <w:rPr>
          <w:rFonts w:ascii="Arial" w:hAnsi="Arial"/>
        </w:rPr>
        <w:t xml:space="preserve"> (</w:t>
      </w:r>
      <w:r w:rsidR="007D1A30">
        <w:rPr>
          <w:rFonts w:ascii="Arial" w:hAnsi="Arial"/>
        </w:rPr>
        <w:t xml:space="preserve">A. Chabrol, </w:t>
      </w:r>
      <w:r w:rsidR="00E1350A">
        <w:rPr>
          <w:rFonts w:ascii="Arial" w:hAnsi="Arial"/>
        </w:rPr>
        <w:t xml:space="preserve">D. </w:t>
      </w:r>
      <w:proofErr w:type="spellStart"/>
      <w:r w:rsidR="00E1350A">
        <w:rPr>
          <w:rFonts w:ascii="Arial" w:hAnsi="Arial"/>
        </w:rPr>
        <w:t>Chaussonnière</w:t>
      </w:r>
      <w:proofErr w:type="spellEnd"/>
      <w:r w:rsidR="00E1350A">
        <w:rPr>
          <w:rFonts w:ascii="Arial" w:hAnsi="Arial"/>
        </w:rPr>
        <w:t xml:space="preserve">, D. Dessart, A. Dodin, A. </w:t>
      </w:r>
      <w:proofErr w:type="spellStart"/>
      <w:r w:rsidR="00E1350A">
        <w:rPr>
          <w:rFonts w:ascii="Arial" w:hAnsi="Arial"/>
        </w:rPr>
        <w:t>Doudet</w:t>
      </w:r>
      <w:proofErr w:type="spellEnd"/>
      <w:r w:rsidR="00E1350A">
        <w:rPr>
          <w:rFonts w:ascii="Arial" w:hAnsi="Arial"/>
        </w:rPr>
        <w:t xml:space="preserve">, </w:t>
      </w:r>
      <w:r w:rsidR="007D1A30">
        <w:rPr>
          <w:rFonts w:ascii="Arial" w:hAnsi="Arial"/>
        </w:rPr>
        <w:t xml:space="preserve">F. </w:t>
      </w:r>
      <w:proofErr w:type="spellStart"/>
      <w:r w:rsidR="007D1A30">
        <w:rPr>
          <w:rFonts w:ascii="Arial" w:hAnsi="Arial"/>
        </w:rPr>
        <w:t>Gouesnard</w:t>
      </w:r>
      <w:proofErr w:type="spellEnd"/>
      <w:r w:rsidR="007D1A30">
        <w:rPr>
          <w:rFonts w:ascii="Arial" w:hAnsi="Arial"/>
        </w:rPr>
        <w:t>,</w:t>
      </w:r>
      <w:r w:rsidR="00387FE9">
        <w:rPr>
          <w:rFonts w:ascii="Arial" w:hAnsi="Arial"/>
        </w:rPr>
        <w:t xml:space="preserve"> Pierre-André </w:t>
      </w:r>
      <w:proofErr w:type="spellStart"/>
      <w:r w:rsidR="00387FE9">
        <w:rPr>
          <w:rFonts w:ascii="Arial" w:hAnsi="Arial"/>
        </w:rPr>
        <w:t>Quémard</w:t>
      </w:r>
      <w:proofErr w:type="spellEnd"/>
      <w:r w:rsidR="00387FE9">
        <w:rPr>
          <w:rFonts w:ascii="Arial" w:hAnsi="Arial"/>
        </w:rPr>
        <w:t>,</w:t>
      </w:r>
      <w:r w:rsidR="007D1A30">
        <w:rPr>
          <w:rFonts w:ascii="Arial" w:hAnsi="Arial"/>
        </w:rPr>
        <w:t xml:space="preserve"> </w:t>
      </w:r>
      <w:r w:rsidR="00E1350A">
        <w:rPr>
          <w:rFonts w:ascii="Arial" w:hAnsi="Arial"/>
        </w:rPr>
        <w:t xml:space="preserve">A. </w:t>
      </w:r>
      <w:proofErr w:type="spellStart"/>
      <w:r w:rsidR="00E1350A">
        <w:rPr>
          <w:rFonts w:ascii="Arial" w:hAnsi="Arial"/>
        </w:rPr>
        <w:t>Lussignol</w:t>
      </w:r>
      <w:proofErr w:type="spellEnd"/>
      <w:r w:rsidR="00E1350A">
        <w:rPr>
          <w:rFonts w:ascii="Arial" w:hAnsi="Arial"/>
        </w:rPr>
        <w:t xml:space="preserve">, C. Pineau). </w:t>
      </w:r>
    </w:p>
    <w:p w14:paraId="4F1C618B" w14:textId="4EC241F6" w:rsidR="00BE1184" w:rsidRDefault="00BE1184">
      <w:pPr>
        <w:pStyle w:val="Standard"/>
      </w:pPr>
    </w:p>
    <w:p w14:paraId="4F1C618C" w14:textId="77777777" w:rsidR="00BE1184" w:rsidRDefault="00BE1184">
      <w:pPr>
        <w:pStyle w:val="Standard"/>
        <w:rPr>
          <w:rFonts w:ascii="Arial" w:hAnsi="Arial"/>
        </w:rPr>
      </w:pPr>
    </w:p>
    <w:p w14:paraId="4F1C618D" w14:textId="77777777" w:rsidR="00BE1184" w:rsidRDefault="00D04A21">
      <w:pPr>
        <w:pStyle w:val="Standard"/>
      </w:pPr>
      <w:r>
        <w:rPr>
          <w:rFonts w:ascii="Arial" w:hAnsi="Arial"/>
          <w:b/>
          <w:sz w:val="24"/>
        </w:rPr>
        <w:t>Mme, M………………………………………………………………………………………………...</w:t>
      </w:r>
    </w:p>
    <w:p w14:paraId="4F1C6190" w14:textId="77777777" w:rsidR="00BE1184" w:rsidRDefault="00D04A21">
      <w:pPr>
        <w:pStyle w:val="Standard"/>
      </w:pPr>
      <w:r>
        <w:rPr>
          <w:rFonts w:ascii="Arial" w:hAnsi="Arial"/>
        </w:rPr>
        <w:t>En vue de me représenter et de prendre toute décision mise au vote et en rapport avec l’ordre du jour fixé par le Conseil d’Administration de l’ASPEN, je demande,</w:t>
      </w:r>
    </w:p>
    <w:p w14:paraId="4F1C6191" w14:textId="77777777" w:rsidR="00BE1184" w:rsidRDefault="00D04A21">
      <w:pPr>
        <w:pStyle w:val="Titre4"/>
      </w:pPr>
      <w:r>
        <w:rPr>
          <w:b/>
        </w:rPr>
        <w:t>A………………………. le…………………..2024</w:t>
      </w:r>
    </w:p>
    <w:p w14:paraId="28A2C05D" w14:textId="77777777" w:rsidR="00D71B74" w:rsidRDefault="00D04A21" w:rsidP="00D71B74">
      <w:pPr>
        <w:pStyle w:val="Standard"/>
        <w:ind w:left="4956"/>
      </w:pPr>
      <w:r>
        <w:rPr>
          <w:rFonts w:ascii="Arial" w:hAnsi="Arial"/>
          <w:sz w:val="16"/>
          <w:szCs w:val="16"/>
        </w:rPr>
        <w:t xml:space="preserve">               (Faire précéder la signature de la mention ‘’ bon pour pouvoir ‘’)</w:t>
      </w:r>
    </w:p>
    <w:p w14:paraId="4F1C6194" w14:textId="06BA72A0" w:rsidR="00BE1184" w:rsidRDefault="00D04A21" w:rsidP="00D71B74">
      <w:pPr>
        <w:pStyle w:val="Standard"/>
      </w:pPr>
      <w:r>
        <w:rPr>
          <w:rFonts w:ascii="Arial" w:hAnsi="Arial"/>
          <w:b/>
          <w:sz w:val="24"/>
        </w:rPr>
        <w:t>Consignes de vote</w:t>
      </w:r>
    </w:p>
    <w:p w14:paraId="3862A2C6" w14:textId="63C10FEA" w:rsidR="006D752A" w:rsidRDefault="006D752A">
      <w:pPr>
        <w:pStyle w:val="Standard"/>
        <w:rPr>
          <w:rFonts w:ascii="Arial" w:hAnsi="Arial"/>
        </w:rPr>
      </w:pPr>
      <w:r>
        <w:rPr>
          <w:rFonts w:ascii="Arial" w:hAnsi="Arial"/>
        </w:rPr>
        <w:t>Approbation du rapport moral 2023                      OUI      NON</w:t>
      </w:r>
    </w:p>
    <w:p w14:paraId="4F1C6195" w14:textId="767317BD" w:rsidR="00BE1184" w:rsidRDefault="00D04A21">
      <w:pPr>
        <w:pStyle w:val="Standard"/>
        <w:rPr>
          <w:rFonts w:ascii="Arial" w:hAnsi="Arial"/>
        </w:rPr>
      </w:pPr>
      <w:r>
        <w:rPr>
          <w:rFonts w:ascii="Arial" w:hAnsi="Arial"/>
        </w:rPr>
        <w:t>Approbation des comptes 202</w:t>
      </w:r>
      <w:r w:rsidR="005E6C0A">
        <w:rPr>
          <w:rFonts w:ascii="Arial" w:hAnsi="Arial"/>
        </w:rPr>
        <w:t>3</w:t>
      </w:r>
      <w:r>
        <w:rPr>
          <w:rFonts w:ascii="Arial" w:hAnsi="Arial"/>
        </w:rPr>
        <w:t xml:space="preserve">                            OUI      NON</w:t>
      </w:r>
    </w:p>
    <w:p w14:paraId="4F1C6196" w14:textId="77777777" w:rsidR="00BE1184" w:rsidRDefault="00D04A21">
      <w:pPr>
        <w:pStyle w:val="Standard"/>
      </w:pPr>
      <w:r>
        <w:rPr>
          <w:rFonts w:ascii="Arial" w:hAnsi="Arial"/>
        </w:rPr>
        <w:t>Approbation du rapport financier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OUI</w:t>
      </w:r>
      <w:r>
        <w:rPr>
          <w:rFonts w:ascii="Arial" w:hAnsi="Arial"/>
        </w:rPr>
        <w:tab/>
        <w:t xml:space="preserve"> NON</w:t>
      </w:r>
    </w:p>
    <w:p w14:paraId="4F1C6197" w14:textId="3156E549" w:rsidR="00BE1184" w:rsidRDefault="00D04A21">
      <w:pPr>
        <w:pStyle w:val="Standard"/>
      </w:pPr>
      <w:r>
        <w:rPr>
          <w:rFonts w:ascii="Arial" w:hAnsi="Arial"/>
        </w:rPr>
        <w:t>Approbation du budget prévisionnel 202</w:t>
      </w:r>
      <w:r w:rsidR="005E6C0A">
        <w:rPr>
          <w:rFonts w:ascii="Arial" w:hAnsi="Arial"/>
        </w:rPr>
        <w:t>4</w:t>
      </w:r>
      <w:r>
        <w:rPr>
          <w:rFonts w:ascii="Arial" w:hAnsi="Arial"/>
        </w:rPr>
        <w:t xml:space="preserve">            OUI</w:t>
      </w:r>
      <w:r>
        <w:rPr>
          <w:rFonts w:ascii="Arial" w:hAnsi="Arial"/>
        </w:rPr>
        <w:tab/>
        <w:t xml:space="preserve"> NON</w:t>
      </w:r>
    </w:p>
    <w:p w14:paraId="4F1C6198" w14:textId="77777777" w:rsidR="00BE1184" w:rsidRDefault="00D04A21">
      <w:pPr>
        <w:pStyle w:val="Standard"/>
      </w:pPr>
      <w:r>
        <w:rPr>
          <w:rFonts w:ascii="Arial" w:hAnsi="Arial"/>
        </w:rPr>
        <w:t>Quitus aux administrateurs</w:t>
      </w:r>
      <w:r>
        <w:rPr>
          <w:rFonts w:ascii="Arial" w:hAnsi="Arial"/>
        </w:rPr>
        <w:tab/>
        <w:t xml:space="preserve">                           OUI</w:t>
      </w:r>
      <w:r>
        <w:rPr>
          <w:rFonts w:ascii="Arial" w:hAnsi="Arial"/>
        </w:rPr>
        <w:tab/>
        <w:t xml:space="preserve"> NON</w:t>
      </w:r>
    </w:p>
    <w:p w14:paraId="3CEAD00F" w14:textId="2F25D7CA" w:rsidR="007D1A30" w:rsidRDefault="00D04A21" w:rsidP="007D1A30">
      <w:pPr>
        <w:pStyle w:val="Standard"/>
        <w:rPr>
          <w:rFonts w:ascii="Arial" w:hAnsi="Arial"/>
        </w:rPr>
      </w:pPr>
      <w:r>
        <w:rPr>
          <w:rFonts w:ascii="Arial" w:hAnsi="Arial"/>
        </w:rPr>
        <w:t>Election des administrateu</w:t>
      </w:r>
      <w:r w:rsidR="005D5931">
        <w:rPr>
          <w:rFonts w:ascii="Arial" w:hAnsi="Arial"/>
        </w:rPr>
        <w:t>rs</w:t>
      </w:r>
    </w:p>
    <w:p w14:paraId="397AA00A" w14:textId="77777777" w:rsidR="005D5931" w:rsidRPr="00D71B74" w:rsidRDefault="005D5931" w:rsidP="007D1A30">
      <w:pPr>
        <w:pStyle w:val="Standard"/>
      </w:pPr>
    </w:p>
    <w:p w14:paraId="173CADC9" w14:textId="77777777" w:rsidR="007D1A30" w:rsidRDefault="007D1A30" w:rsidP="007D1A3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ascii="Arial" w:hAnsi="Arial"/>
          <w:sz w:val="32"/>
        </w:rPr>
        <w:t>INSCRIPTION au cocktail</w:t>
      </w:r>
    </w:p>
    <w:p w14:paraId="0DE3C5CC" w14:textId="77777777" w:rsidR="007D1A30" w:rsidRDefault="007D1A30" w:rsidP="007D1A30">
      <w:pPr>
        <w:pStyle w:val="Standard"/>
        <w:jc w:val="center"/>
        <w:rPr>
          <w:rFonts w:ascii="Arial" w:hAnsi="Arial"/>
          <w:sz w:val="16"/>
          <w:szCs w:val="16"/>
        </w:rPr>
      </w:pPr>
    </w:p>
    <w:p w14:paraId="7627EB6A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 / Mme </w:t>
      </w:r>
      <w:r>
        <w:rPr>
          <w:rFonts w:ascii="Arial" w:hAnsi="Arial"/>
          <w:bCs/>
          <w:sz w:val="18"/>
          <w:szCs w:val="18"/>
        </w:rPr>
        <w:t>(nom prénom)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sz w:val="24"/>
        </w:rPr>
        <w:t>…………………………………………………………………………………….......</w:t>
      </w:r>
    </w:p>
    <w:p w14:paraId="747F2635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</w:p>
    <w:p w14:paraId="4CE9C440" w14:textId="77777777" w:rsidR="007D1A30" w:rsidRDefault="007D1A30" w:rsidP="007D1A30">
      <w:pPr>
        <w:pStyle w:val="Standard"/>
      </w:pPr>
      <w:r>
        <w:rPr>
          <w:rFonts w:ascii="Arial" w:hAnsi="Arial"/>
          <w:b/>
          <w:sz w:val="24"/>
        </w:rPr>
        <w:t xml:space="preserve">M / Mme </w:t>
      </w:r>
      <w:r>
        <w:rPr>
          <w:rFonts w:ascii="Arial" w:hAnsi="Arial"/>
          <w:bCs/>
          <w:sz w:val="18"/>
          <w:szCs w:val="18"/>
        </w:rPr>
        <w:t xml:space="preserve">(nom prénom) </w:t>
      </w:r>
      <w:r>
        <w:rPr>
          <w:rFonts w:ascii="Arial" w:hAnsi="Arial"/>
          <w:b/>
          <w:sz w:val="24"/>
        </w:rPr>
        <w:t>………………………………………………………………………………………….</w:t>
      </w:r>
    </w:p>
    <w:p w14:paraId="3F1AB4F9" w14:textId="77777777" w:rsidR="007D1A30" w:rsidRDefault="007D1A30" w:rsidP="007D1A30">
      <w:pPr>
        <w:pStyle w:val="Standard"/>
        <w:rPr>
          <w:rFonts w:ascii="Arial" w:hAnsi="Arial"/>
          <w:b/>
          <w:sz w:val="24"/>
        </w:rPr>
      </w:pPr>
    </w:p>
    <w:p w14:paraId="7E9D999B" w14:textId="77777777" w:rsidR="007D1A30" w:rsidRDefault="007D1A30" w:rsidP="000F03CE">
      <w:pPr>
        <w:pStyle w:val="Titre3"/>
        <w:numPr>
          <w:ilvl w:val="0"/>
          <w:numId w:val="10"/>
        </w:numPr>
        <w:jc w:val="left"/>
      </w:pPr>
      <w:r>
        <w:rPr>
          <w:rFonts w:ascii="Arial" w:hAnsi="Arial"/>
          <w:sz w:val="20"/>
        </w:rPr>
        <w:t>Participera(ont) au cocktail organisé à la suite de l’Assemblée Générale Ordinaire de l’ASPEN,</w:t>
      </w:r>
    </w:p>
    <w:p w14:paraId="7F1AD7C0" w14:textId="77777777" w:rsidR="007D1A30" w:rsidRDefault="007D1A30" w:rsidP="007D1A30">
      <w:pPr>
        <w:pStyle w:val="Titre3"/>
        <w:jc w:val="left"/>
      </w:pPr>
      <w:r>
        <w:rPr>
          <w:rFonts w:ascii="Arial" w:hAnsi="Arial"/>
          <w:sz w:val="20"/>
        </w:rPr>
        <w:t xml:space="preserve"> Au </w:t>
      </w:r>
      <w:r>
        <w:rPr>
          <w:rFonts w:ascii="Arial" w:hAnsi="Arial"/>
          <w:b/>
          <w:sz w:val="20"/>
        </w:rPr>
        <w:t xml:space="preserve">WESTOTEL – 6 boulevard de la Libération – LE POULIGUEN </w:t>
      </w:r>
      <w:r>
        <w:rPr>
          <w:rFonts w:ascii="Arial" w:hAnsi="Arial"/>
          <w:sz w:val="20"/>
        </w:rPr>
        <w:t>le 7 août 2024.</w:t>
      </w:r>
    </w:p>
    <w:p w14:paraId="311691A6" w14:textId="0D1929C2" w:rsidR="007D1A30" w:rsidRDefault="000F03CE" w:rsidP="007D1A30">
      <w:pPr>
        <w:pStyle w:val="Standard"/>
      </w:pPr>
      <w:r>
        <w:rPr>
          <w:rFonts w:ascii="Arial" w:hAnsi="Arial"/>
        </w:rPr>
        <w:t xml:space="preserve">             </w:t>
      </w:r>
      <w:r w:rsidR="007D1A30">
        <w:rPr>
          <w:rFonts w:ascii="Arial" w:hAnsi="Arial"/>
        </w:rPr>
        <w:t xml:space="preserve">Il(elle) règle(nt) une participation de </w:t>
      </w:r>
      <w:r w:rsidR="007D1A30">
        <w:rPr>
          <w:rFonts w:ascii="Arial" w:hAnsi="Arial"/>
          <w:b/>
          <w:bCs/>
        </w:rPr>
        <w:t>25 €</w:t>
      </w:r>
      <w:r w:rsidR="007D1A30">
        <w:rPr>
          <w:rFonts w:ascii="Arial" w:hAnsi="Arial"/>
        </w:rPr>
        <w:t xml:space="preserve"> par personne avant le</w:t>
      </w:r>
      <w:r w:rsidR="007D1A30">
        <w:rPr>
          <w:rFonts w:ascii="Arial" w:hAnsi="Arial"/>
          <w:b/>
          <w:bCs/>
        </w:rPr>
        <w:t xml:space="preserve"> samedi</w:t>
      </w:r>
      <w:r w:rsidR="007D1A30">
        <w:rPr>
          <w:rFonts w:ascii="Arial" w:hAnsi="Arial"/>
        </w:rPr>
        <w:t xml:space="preserve"> </w:t>
      </w:r>
      <w:r w:rsidR="007D1A30">
        <w:rPr>
          <w:rFonts w:ascii="Arial" w:hAnsi="Arial"/>
          <w:b/>
        </w:rPr>
        <w:t>27 juillet 2024</w:t>
      </w:r>
      <w:r w:rsidR="007D1A30">
        <w:rPr>
          <w:rFonts w:ascii="Arial" w:hAnsi="Arial"/>
        </w:rPr>
        <w:t>,</w:t>
      </w:r>
    </w:p>
    <w:p w14:paraId="49DE6139" w14:textId="77777777" w:rsidR="007D1A30" w:rsidRDefault="007D1A30" w:rsidP="007D1A30">
      <w:pPr>
        <w:pStyle w:val="Standard"/>
        <w:ind w:left="1919"/>
        <w:rPr>
          <w:rFonts w:ascii="Arial" w:hAnsi="Arial"/>
          <w:sz w:val="16"/>
          <w:szCs w:val="16"/>
        </w:rPr>
      </w:pPr>
    </w:p>
    <w:p w14:paraId="7344B254" w14:textId="42E1498D" w:rsidR="007D1A30" w:rsidRPr="001644ED" w:rsidRDefault="007D1A30" w:rsidP="007D1A30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  <w:rPr>
          <w:b/>
          <w:bCs/>
          <w:sz w:val="22"/>
          <w:szCs w:val="22"/>
        </w:rPr>
      </w:pPr>
      <w:proofErr w:type="gramStart"/>
      <w:r>
        <w:rPr>
          <w:rFonts w:ascii="Calibri" w:hAnsi="Calibri" w:cs="Arial"/>
          <w:b/>
          <w:sz w:val="24"/>
          <w:szCs w:val="24"/>
        </w:rPr>
        <w:t>soit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par carte bancaire sur le site de PAY ASSO</w:t>
      </w:r>
      <w:r w:rsidR="001644ED">
        <w:rPr>
          <w:rFonts w:ascii="Calibri" w:hAnsi="Calibri" w:cs="Arial"/>
          <w:b/>
          <w:sz w:val="24"/>
          <w:szCs w:val="24"/>
        </w:rPr>
        <w:t> :</w:t>
      </w:r>
      <w:r w:rsidR="004F61AE">
        <w:rPr>
          <w:rFonts w:ascii="Calibri" w:hAnsi="Calibri" w:cs="Arial"/>
          <w:b/>
          <w:sz w:val="24"/>
          <w:szCs w:val="24"/>
        </w:rPr>
        <w:t xml:space="preserve">  </w:t>
      </w:r>
      <w:r>
        <w:rPr>
          <w:rFonts w:ascii="Arial" w:hAnsi="Arial"/>
          <w:sz w:val="16"/>
          <w:szCs w:val="16"/>
        </w:rPr>
        <w:t xml:space="preserve"> </w:t>
      </w:r>
      <w:hyperlink r:id="rId10" w:history="1">
        <w:r w:rsidR="006363B2" w:rsidRPr="0027176C">
          <w:rPr>
            <w:rStyle w:val="Lienhypertexte"/>
            <w:rFonts w:ascii="Arial" w:hAnsi="Arial"/>
            <w:b/>
            <w:bCs/>
          </w:rPr>
          <w:t>règlement cocktail</w:t>
        </w:r>
      </w:hyperlink>
    </w:p>
    <w:p w14:paraId="2D7A2C90" w14:textId="77777777" w:rsidR="007D1A30" w:rsidRDefault="007D1A30" w:rsidP="007D1A30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</w:pPr>
      <w:proofErr w:type="gramStart"/>
      <w:r>
        <w:rPr>
          <w:rFonts w:ascii="Calibri" w:hAnsi="Calibri" w:cs="Arial"/>
          <w:b/>
          <w:sz w:val="24"/>
          <w:szCs w:val="24"/>
        </w:rPr>
        <w:t>soit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par virement : </w:t>
      </w:r>
      <w:r>
        <w:rPr>
          <w:rFonts w:ascii="Arial" w:hAnsi="Arial" w:cs="Arial"/>
          <w:color w:val="000000"/>
          <w:spacing w:val="-1"/>
          <w:sz w:val="24"/>
          <w:szCs w:val="24"/>
        </w:rPr>
        <w:t>IBAN - FR 7610 2783 6107 0001 0007 801 48</w:t>
      </w:r>
      <w:r>
        <w:rPr>
          <w:rFonts w:ascii="Calibri" w:hAnsi="Calibri" w:cs="Arial"/>
          <w:b/>
          <w:sz w:val="24"/>
          <w:szCs w:val="24"/>
        </w:rPr>
        <w:t xml:space="preserve"> </w:t>
      </w:r>
    </w:p>
    <w:p w14:paraId="669AD058" w14:textId="646A7DB8" w:rsidR="000F03CE" w:rsidRDefault="007D1A30" w:rsidP="000F03CE">
      <w:pPr>
        <w:pStyle w:val="Standard"/>
        <w:widowControl w:val="0"/>
        <w:numPr>
          <w:ilvl w:val="0"/>
          <w:numId w:val="8"/>
        </w:numPr>
        <w:shd w:val="clear" w:color="auto" w:fill="FFFFFF"/>
        <w:spacing w:before="19"/>
        <w:textAlignment w:val="auto"/>
      </w:pPr>
      <w:proofErr w:type="gramStart"/>
      <w:r>
        <w:rPr>
          <w:rFonts w:ascii="Calibri" w:hAnsi="Calibri" w:cs="Arial"/>
          <w:b/>
          <w:sz w:val="24"/>
          <w:szCs w:val="24"/>
        </w:rPr>
        <w:t>soit</w:t>
      </w:r>
      <w:proofErr w:type="gramEnd"/>
      <w:r>
        <w:rPr>
          <w:rFonts w:ascii="Calibri" w:hAnsi="Calibri" w:cs="Arial"/>
          <w:b/>
          <w:sz w:val="24"/>
          <w:szCs w:val="24"/>
        </w:rPr>
        <w:t xml:space="preserve"> par chèque bancaire à l’ordre de l’ASPEN</w:t>
      </w:r>
    </w:p>
    <w:p w14:paraId="36D0F20D" w14:textId="59BCDA2C" w:rsidR="000F03CE" w:rsidRPr="000F03CE" w:rsidRDefault="000F03CE" w:rsidP="000F03CE">
      <w:pPr>
        <w:pStyle w:val="Standard"/>
        <w:widowControl w:val="0"/>
        <w:numPr>
          <w:ilvl w:val="0"/>
          <w:numId w:val="10"/>
        </w:numPr>
        <w:shd w:val="clear" w:color="auto" w:fill="FFFFFF"/>
        <w:spacing w:before="19"/>
        <w:textAlignment w:val="auto"/>
        <w:rPr>
          <w:rFonts w:ascii="Arial" w:hAnsi="Arial" w:cs="Arial"/>
        </w:rPr>
      </w:pPr>
      <w:r w:rsidRPr="000F03CE">
        <w:rPr>
          <w:rFonts w:ascii="Arial" w:hAnsi="Arial" w:cs="Arial"/>
        </w:rPr>
        <w:t>Ne participera(ont) pas</w:t>
      </w:r>
      <w:r w:rsidR="00A644E9">
        <w:rPr>
          <w:rFonts w:ascii="Arial" w:hAnsi="Arial" w:cs="Arial"/>
        </w:rPr>
        <w:t xml:space="preserve"> au cocktail à la suite de l’Assemblée Générale.</w:t>
      </w:r>
    </w:p>
    <w:p w14:paraId="4DE9B07F" w14:textId="7F63DCE5" w:rsidR="007D1A30" w:rsidRDefault="007249C6" w:rsidP="007249C6">
      <w:pPr>
        <w:pStyle w:val="Standard"/>
        <w:tabs>
          <w:tab w:val="left" w:pos="696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1924CC6F" w14:textId="77777777" w:rsidR="007D1A30" w:rsidRDefault="007D1A30" w:rsidP="007D1A30">
      <w:pPr>
        <w:pStyle w:val="Standard"/>
        <w:rPr>
          <w:rFonts w:ascii="Arial" w:hAnsi="Arial"/>
          <w:sz w:val="16"/>
          <w:szCs w:val="16"/>
        </w:rPr>
      </w:pPr>
    </w:p>
    <w:p w14:paraId="0BEAB218" w14:textId="77777777" w:rsidR="007D1A30" w:rsidRPr="007D1A30" w:rsidRDefault="007D1A30" w:rsidP="007D1A30">
      <w:pPr>
        <w:rPr>
          <w:rFonts w:ascii="Arial" w:hAnsi="Arial"/>
        </w:rPr>
      </w:pPr>
    </w:p>
    <w:p w14:paraId="4D41E7F1" w14:textId="77777777" w:rsidR="007D1A30" w:rsidRPr="007D1A30" w:rsidRDefault="007D1A30" w:rsidP="007D1A30">
      <w:pPr>
        <w:rPr>
          <w:rFonts w:ascii="Arial" w:hAnsi="Arial"/>
        </w:rPr>
      </w:pPr>
    </w:p>
    <w:p w14:paraId="710195EB" w14:textId="569EF47E" w:rsidR="00E612F5" w:rsidRPr="00E56306" w:rsidRDefault="00E612F5" w:rsidP="00D71B74">
      <w:pPr>
        <w:suppressAutoHyphens w:val="0"/>
        <w:rPr>
          <w:rFonts w:ascii="Arial" w:hAnsi="Arial"/>
        </w:rPr>
      </w:pPr>
      <w:r>
        <w:rPr>
          <w:rFonts w:ascii="Arial" w:hAnsi="Arial" w:cs="Arial"/>
          <w:b/>
          <w:bCs/>
          <w:sz w:val="28"/>
          <w:szCs w:val="28"/>
        </w:rPr>
        <w:t>RENOUVELLEMENT DU CONSEIL D’ADMINISTRATION</w:t>
      </w:r>
    </w:p>
    <w:p w14:paraId="767542EE" w14:textId="77777777" w:rsidR="003F0E9D" w:rsidRDefault="003F0E9D" w:rsidP="00E612F5">
      <w:pPr>
        <w:pStyle w:val="Standard"/>
      </w:pPr>
    </w:p>
    <w:p w14:paraId="61448373" w14:textId="358CD287" w:rsidR="00E612F5" w:rsidRDefault="00E612F5" w:rsidP="00E612F5">
      <w:pPr>
        <w:pStyle w:val="Standard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20B33B" wp14:editId="423922AC">
            <wp:simplePos x="0" y="0"/>
            <wp:positionH relativeFrom="leftMargin">
              <wp:posOffset>-1299210</wp:posOffset>
            </wp:positionH>
            <wp:positionV relativeFrom="page">
              <wp:posOffset>71755</wp:posOffset>
            </wp:positionV>
            <wp:extent cx="737870" cy="128905"/>
            <wp:effectExtent l="0" t="0" r="5080" b="4445"/>
            <wp:wrapSquare wrapText="bothSides"/>
            <wp:docPr id="33332946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889D27" wp14:editId="04FBE5E4">
            <wp:simplePos x="0" y="0"/>
            <wp:positionH relativeFrom="column">
              <wp:posOffset>-2955290</wp:posOffset>
            </wp:positionH>
            <wp:positionV relativeFrom="page">
              <wp:align>top</wp:align>
            </wp:positionV>
            <wp:extent cx="528955" cy="232410"/>
            <wp:effectExtent l="0" t="0" r="4445" b="0"/>
            <wp:wrapSquare wrapText="bothSides"/>
            <wp:docPr id="18197965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23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Les statuts modifiés par l’AGE du 7 août 2019 prévoient le renouvellement annuel du tiers des membres du Conseil d’Administration (4 à 12 membres).</w:t>
      </w:r>
    </w:p>
    <w:p w14:paraId="1DA92FF3" w14:textId="3CBC76DC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Toute personne souhaitant rejoindre le Conseil d’Administration devra faire parvenir sa candidature le 24 juillet 2024 au plus tard.</w:t>
      </w:r>
    </w:p>
    <w:p w14:paraId="624FDE15" w14:textId="2AEDD722" w:rsidR="002652A4" w:rsidRPr="00384313" w:rsidRDefault="00E612F5" w:rsidP="00384313">
      <w:pPr>
        <w:pStyle w:val="Standard"/>
        <w:numPr>
          <w:ilvl w:val="0"/>
          <w:numId w:val="9"/>
        </w:numPr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Soit par courrier au siège de l’Association 14 boulevard du </w:t>
      </w:r>
      <w:proofErr w:type="spellStart"/>
      <w:r>
        <w:rPr>
          <w:rFonts w:ascii="Arial" w:hAnsi="Arial" w:cs="Arial"/>
        </w:rPr>
        <w:t>Labégo</w:t>
      </w:r>
      <w:proofErr w:type="spellEnd"/>
      <w:r>
        <w:rPr>
          <w:rFonts w:ascii="Arial" w:hAnsi="Arial" w:cs="Arial"/>
        </w:rPr>
        <w:t xml:space="preserve"> 44510 Le Pouligue</w:t>
      </w:r>
      <w:r w:rsidR="00384313">
        <w:rPr>
          <w:rFonts w:ascii="Arial" w:hAnsi="Arial" w:cs="Arial"/>
        </w:rPr>
        <w:t>n</w:t>
      </w:r>
    </w:p>
    <w:p w14:paraId="0D27FC21" w14:textId="1928E93B" w:rsidR="00E612F5" w:rsidRDefault="00E612F5" w:rsidP="00E612F5">
      <w:pPr>
        <w:pStyle w:val="Standard"/>
        <w:numPr>
          <w:ilvl w:val="0"/>
          <w:numId w:val="9"/>
        </w:numPr>
        <w:spacing w:after="12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Soit par mail à </w:t>
      </w:r>
      <w:hyperlink r:id="rId12" w:history="1">
        <w:r w:rsidR="00C51901" w:rsidRPr="00196521">
          <w:rPr>
            <w:rStyle w:val="Lienhypertexte"/>
            <w:rFonts w:ascii="Arial" w:hAnsi="Arial" w:cs="Arial"/>
          </w:rPr>
          <w:t>contact.aspen44@gmail.com</w:t>
        </w:r>
      </w:hyperlink>
    </w:p>
    <w:p w14:paraId="3C9A0537" w14:textId="77777777" w:rsidR="004F6E7F" w:rsidRDefault="004F6E7F" w:rsidP="004F6E7F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18CA72DE" w14:textId="77777777" w:rsidR="004F6E7F" w:rsidRDefault="004F6E7F" w:rsidP="004F6E7F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156AF3DE" w14:textId="77777777" w:rsidR="00C51901" w:rsidRDefault="00C51901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tbl>
      <w:tblPr>
        <w:tblpPr w:leftFromText="141" w:rightFromText="141" w:bottomFromText="200" w:vertAnchor="page" w:horzAnchor="margin" w:tblpY="4726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3262"/>
        <w:gridCol w:w="2979"/>
      </w:tblGrid>
      <w:tr w:rsidR="00CE1964" w14:paraId="12324DE3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02998" w14:textId="77777777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 en 2023/2024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81CA" w14:textId="77777777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SITUATION AG 2024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E67E" w14:textId="77777777" w:rsidR="00CE1964" w:rsidRDefault="00CE1964" w:rsidP="008F5A66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CHOIX AG 2024</w:t>
            </w:r>
          </w:p>
        </w:tc>
      </w:tr>
      <w:tr w:rsidR="00CE1964" w14:paraId="6AF086E7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2B656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CHABROL Arthur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9D5E9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2F3A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43521C88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44D05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CHATELIER Sébastien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B9176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0AC7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1548D82F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D55A3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CHAUSSONNIERE Didier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B2BF3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 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1EC08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représente</w:t>
            </w:r>
          </w:p>
        </w:tc>
      </w:tr>
      <w:tr w:rsidR="00CE1964" w14:paraId="7E5259A4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A3E6B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DESSART Damien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6352" w14:textId="77777777" w:rsidR="00CE1964" w:rsidRDefault="00CE1964" w:rsidP="008F5A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E91A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405A170C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5E88E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DODIN Arnaud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72B7" w14:textId="77777777" w:rsidR="00CE1964" w:rsidRDefault="00CE1964" w:rsidP="008F5A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BC3B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25E0F5FC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30BB0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DOUDET Alain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4118" w14:textId="77777777" w:rsidR="00CE1964" w:rsidRDefault="00CE1964" w:rsidP="008F5A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20D9C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639094D2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995FE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GUEGAN Martine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1C20" w14:textId="77777777" w:rsidR="00CE1964" w:rsidRDefault="00CE1964" w:rsidP="008F5A6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Démission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ABDA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à pouvoir</w:t>
            </w:r>
          </w:p>
        </w:tc>
      </w:tr>
      <w:tr w:rsidR="00CE1964" w14:paraId="377F1124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A3932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GOUESNARD François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0522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DE9D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62E04D20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15F55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LUSSIGNOL Antoine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2FDC5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49C2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1052119B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A090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PINEAU Claire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B8948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1/3 sortant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E6840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représente</w:t>
            </w:r>
          </w:p>
        </w:tc>
      </w:tr>
      <w:tr w:rsidR="00CE1964" w14:paraId="39B1D004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1D2F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QUEMARD Pierre André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E5E8D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Continuation du mandat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3631" w14:textId="77777777" w:rsidR="00CE1964" w:rsidRDefault="00CE1964" w:rsidP="008F5A66">
            <w:pPr>
              <w:rPr>
                <w:rFonts w:ascii="Arial" w:hAnsi="Arial" w:cs="Arial"/>
              </w:rPr>
            </w:pPr>
          </w:p>
        </w:tc>
      </w:tr>
      <w:tr w:rsidR="00CE1964" w14:paraId="0CB3C42E" w14:textId="77777777" w:rsidTr="008F5A66">
        <w:trPr>
          <w:trHeight w:val="485"/>
        </w:trPr>
        <w:tc>
          <w:tcPr>
            <w:tcW w:w="3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5F79A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ZAITRA Marie-Clémence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BA18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renouvelle pas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7FAF8" w14:textId="77777777" w:rsidR="00CE1964" w:rsidRDefault="00CE1964" w:rsidP="008F5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à pouvoir</w:t>
            </w:r>
          </w:p>
        </w:tc>
      </w:tr>
    </w:tbl>
    <w:p w14:paraId="0420C555" w14:textId="22CAE140" w:rsidR="00CE1964" w:rsidRDefault="00CE1964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7E78663D" w14:textId="6EECE3C3" w:rsidR="002652A4" w:rsidRDefault="002652A4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27760748" w14:textId="429C3A61" w:rsidR="002652A4" w:rsidRDefault="002652A4" w:rsidP="00C51901">
      <w:pPr>
        <w:pStyle w:val="Standard"/>
        <w:spacing w:after="120"/>
        <w:jc w:val="both"/>
        <w:textAlignment w:val="auto"/>
        <w:rPr>
          <w:rFonts w:ascii="Arial" w:hAnsi="Arial" w:cs="Arial"/>
        </w:rPr>
      </w:pPr>
    </w:p>
    <w:p w14:paraId="52002793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6AFB04F9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3AFAA4BE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3C8ED03C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4DD76503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5B4B0E69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6974C8AE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4043A2B0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7DC50DDB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  <w:b/>
        </w:rPr>
      </w:pPr>
    </w:p>
    <w:p w14:paraId="0BB1752F" w14:textId="77777777" w:rsidR="00E612F5" w:rsidRDefault="00E612F5" w:rsidP="00E612F5">
      <w:pPr>
        <w:pStyle w:val="Standard"/>
        <w:spacing w:after="120"/>
        <w:jc w:val="both"/>
        <w:rPr>
          <w:rFonts w:ascii="Arial" w:hAnsi="Arial" w:cs="Arial"/>
        </w:rPr>
      </w:pPr>
    </w:p>
    <w:p w14:paraId="275DF9B5" w14:textId="77777777" w:rsidR="00471CEC" w:rsidRPr="00471CEC" w:rsidRDefault="00471CEC" w:rsidP="00471CEC"/>
    <w:p w14:paraId="75654F9B" w14:textId="77777777" w:rsidR="00471CEC" w:rsidRPr="00471CEC" w:rsidRDefault="00471CEC" w:rsidP="00471CEC"/>
    <w:p w14:paraId="41B7E145" w14:textId="77777777" w:rsidR="00471CEC" w:rsidRPr="00471CEC" w:rsidRDefault="00471CEC" w:rsidP="00471CEC"/>
    <w:p w14:paraId="1C66D865" w14:textId="77777777" w:rsidR="00471CEC" w:rsidRPr="00471CEC" w:rsidRDefault="00471CEC" w:rsidP="00471CEC"/>
    <w:p w14:paraId="7CF14253" w14:textId="77777777" w:rsidR="00471CEC" w:rsidRPr="00471CEC" w:rsidRDefault="00471CEC" w:rsidP="00471CEC"/>
    <w:p w14:paraId="310A80C4" w14:textId="77777777" w:rsidR="00471CEC" w:rsidRDefault="00471CEC" w:rsidP="00471CEC">
      <w:pPr>
        <w:rPr>
          <w:rFonts w:ascii="Arial" w:hAnsi="Arial" w:cs="Arial"/>
        </w:rPr>
      </w:pPr>
    </w:p>
    <w:p w14:paraId="65083C91" w14:textId="77777777" w:rsidR="00471CEC" w:rsidRDefault="00471CEC" w:rsidP="00471CEC">
      <w:pPr>
        <w:pStyle w:val="Standard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Choix de nouveaux membres au CONSEIL d’ADMINISTRATION de l’ASPEN</w:t>
      </w:r>
    </w:p>
    <w:p w14:paraId="0D7F5991" w14:textId="77777777" w:rsidR="007241AF" w:rsidRDefault="007241AF" w:rsidP="007241AF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Candidats au poste d’administrateur ASPEN 2024</w:t>
      </w:r>
    </w:p>
    <w:p w14:paraId="29271EC8" w14:textId="77777777" w:rsidR="00E7510B" w:rsidRDefault="00E7510B" w:rsidP="007241AF">
      <w:pPr>
        <w:pStyle w:val="Standard"/>
        <w:rPr>
          <w:rFonts w:ascii="Arial" w:hAnsi="Arial" w:cs="Arial"/>
          <w:b/>
        </w:rPr>
      </w:pPr>
    </w:p>
    <w:tbl>
      <w:tblPr>
        <w:tblW w:w="58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5"/>
        <w:gridCol w:w="2830"/>
      </w:tblGrid>
      <w:tr w:rsidR="00E7510B" w14:paraId="194FE5F2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B7A36" w14:textId="77777777" w:rsidR="00E7510B" w:rsidRDefault="00E7510B" w:rsidP="008F5A66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CHAUSSONNIERE Didier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24E2" w14:textId="77777777" w:rsidR="00E7510B" w:rsidRDefault="00E7510B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E7510B" w14:paraId="082435AC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2159" w14:textId="77777777" w:rsidR="00E7510B" w:rsidRDefault="00E7510B" w:rsidP="008F5A66">
            <w:pPr>
              <w:pStyle w:val="Standard"/>
              <w:rPr>
                <w:rFonts w:ascii="Calibri" w:hAnsi="Calibri" w:cs="F"/>
              </w:rPr>
            </w:pPr>
            <w:r>
              <w:rPr>
                <w:rFonts w:ascii="Arial" w:hAnsi="Arial" w:cs="Arial"/>
                <w:color w:val="000000"/>
              </w:rPr>
              <w:t>PINEAU Claire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2227" w14:textId="77777777" w:rsidR="00E7510B" w:rsidRDefault="00E7510B" w:rsidP="008F5A66">
            <w:pPr>
              <w:pStyle w:val="Standard"/>
            </w:pPr>
            <w:r>
              <w:rPr>
                <w:rFonts w:ascii="Arial" w:hAnsi="Arial" w:cs="Arial"/>
              </w:rPr>
              <w:t>Renouvellement</w:t>
            </w:r>
          </w:p>
        </w:tc>
      </w:tr>
      <w:tr w:rsidR="00E7510B" w14:paraId="3DEDA26B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B291" w14:textId="77777777" w:rsidR="00E7510B" w:rsidRPr="00294A76" w:rsidRDefault="00E7510B" w:rsidP="008F5A66">
            <w:pPr>
              <w:pStyle w:val="Standard"/>
            </w:pPr>
            <w:r w:rsidRPr="00294A76">
              <w:t>De BREJERAC Marie-Février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4F86" w14:textId="77777777" w:rsidR="00E7510B" w:rsidRDefault="00E7510B" w:rsidP="008F5A66">
            <w:pPr>
              <w:pStyle w:val="Standard"/>
            </w:pPr>
            <w:r>
              <w:rPr>
                <w:rFonts w:ascii="Arial" w:hAnsi="Arial" w:cs="Arial"/>
              </w:rPr>
              <w:t>Nouvelle candidature</w:t>
            </w:r>
          </w:p>
        </w:tc>
      </w:tr>
      <w:tr w:rsidR="00E7510B" w14:paraId="36340DA2" w14:textId="77777777" w:rsidTr="008F5A66">
        <w:trPr>
          <w:trHeight w:val="363"/>
        </w:trPr>
        <w:tc>
          <w:tcPr>
            <w:tcW w:w="3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CBB6F" w14:textId="77777777" w:rsidR="00E7510B" w:rsidRPr="00294A76" w:rsidRDefault="00E7510B" w:rsidP="008F5A66">
            <w:pPr>
              <w:pStyle w:val="Standard"/>
            </w:pPr>
            <w:r w:rsidRPr="00294A76">
              <w:t>DAVID Jérôme</w:t>
            </w:r>
          </w:p>
        </w:tc>
        <w:tc>
          <w:tcPr>
            <w:tcW w:w="2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F85FD" w14:textId="77777777" w:rsidR="00E7510B" w:rsidRDefault="00E7510B" w:rsidP="008F5A66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Nouvelle candidature</w:t>
            </w:r>
          </w:p>
        </w:tc>
      </w:tr>
    </w:tbl>
    <w:p w14:paraId="7F7FCDD4" w14:textId="77777777" w:rsidR="00471CEC" w:rsidRPr="00471CEC" w:rsidRDefault="00471CEC" w:rsidP="00471CEC"/>
    <w:p w14:paraId="418F144F" w14:textId="77777777" w:rsidR="00E612F5" w:rsidRPr="007D1A30" w:rsidRDefault="00E612F5" w:rsidP="007D1A30">
      <w:pPr>
        <w:tabs>
          <w:tab w:val="left" w:pos="1668"/>
        </w:tabs>
        <w:rPr>
          <w:rFonts w:ascii="Arial" w:hAnsi="Arial"/>
        </w:rPr>
      </w:pPr>
    </w:p>
    <w:sectPr w:rsidR="00E612F5" w:rsidRPr="007D1A30">
      <w:headerReference w:type="default" r:id="rId13"/>
      <w:footerReference w:type="default" r:id="rId14"/>
      <w:pgSz w:w="11906" w:h="16838"/>
      <w:pgMar w:top="624" w:right="624" w:bottom="777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BF49C" w14:textId="77777777" w:rsidR="00CB4A7A" w:rsidRDefault="00CB4A7A">
      <w:r>
        <w:separator/>
      </w:r>
    </w:p>
  </w:endnote>
  <w:endnote w:type="continuationSeparator" w:id="0">
    <w:p w14:paraId="45DF4A13" w14:textId="77777777" w:rsidR="00CB4A7A" w:rsidRDefault="00CB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sans-serif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6163" w14:textId="0252E2AA" w:rsidR="00BD5B5B" w:rsidRPr="00DB4315" w:rsidRDefault="00D04A21" w:rsidP="00924542">
    <w:pPr>
      <w:pStyle w:val="Pieddepage"/>
      <w:tabs>
        <w:tab w:val="clear" w:pos="4536"/>
        <w:tab w:val="clear" w:pos="9072"/>
        <w:tab w:val="center" w:pos="5329"/>
      </w:tabs>
      <w:jc w:val="center"/>
      <w:rPr>
        <w:b/>
        <w:bCs/>
        <w:sz w:val="22"/>
        <w:szCs w:val="22"/>
      </w:rPr>
    </w:pPr>
    <w:r w:rsidRPr="00AC4E79">
      <w:rPr>
        <w:b/>
        <w:bCs/>
        <w:color w:val="FF0000"/>
        <w:sz w:val="22"/>
        <w:szCs w:val="22"/>
      </w:rPr>
      <w:t>Correspondance à envoyer au siège social de l’ASPEN</w:t>
    </w:r>
    <w:r w:rsidR="00D1632A" w:rsidRPr="00AC4E79">
      <w:rPr>
        <w:b/>
        <w:bCs/>
        <w:color w:val="FF0000"/>
        <w:sz w:val="22"/>
        <w:szCs w:val="22"/>
      </w:rPr>
      <w:t xml:space="preserve"> </w:t>
    </w:r>
    <w:r w:rsidRPr="00DB4315">
      <w:rPr>
        <w:b/>
        <w:bCs/>
        <w:sz w:val="22"/>
        <w:szCs w:val="22"/>
      </w:rPr>
      <w:t>:</w:t>
    </w:r>
  </w:p>
  <w:p w14:paraId="4F1C6164" w14:textId="4347306D" w:rsidR="00BD5B5B" w:rsidRPr="00DB4315" w:rsidRDefault="00D04A21" w:rsidP="00924542">
    <w:pPr>
      <w:pStyle w:val="Pieddepage"/>
      <w:tabs>
        <w:tab w:val="clear" w:pos="4536"/>
        <w:tab w:val="clear" w:pos="9072"/>
        <w:tab w:val="center" w:pos="5329"/>
      </w:tabs>
      <w:jc w:val="center"/>
      <w:rPr>
        <w:b/>
        <w:bCs/>
        <w:sz w:val="22"/>
        <w:szCs w:val="22"/>
      </w:rPr>
    </w:pPr>
    <w:r w:rsidRPr="00DB4315">
      <w:rPr>
        <w:rFonts w:ascii="Arial" w:hAnsi="Arial"/>
        <w:b/>
        <w:bCs/>
        <w:sz w:val="22"/>
        <w:szCs w:val="22"/>
      </w:rPr>
      <w:t>14 boulevard du Lab</w:t>
    </w:r>
    <w:r w:rsidR="005E6C0A">
      <w:rPr>
        <w:rFonts w:ascii="Arial" w:hAnsi="Arial"/>
        <w:b/>
        <w:bCs/>
        <w:sz w:val="22"/>
        <w:szCs w:val="22"/>
      </w:rPr>
      <w:t>é</w:t>
    </w:r>
    <w:r w:rsidRPr="00DB4315">
      <w:rPr>
        <w:rFonts w:ascii="Arial" w:hAnsi="Arial"/>
        <w:b/>
        <w:bCs/>
        <w:sz w:val="22"/>
        <w:szCs w:val="22"/>
      </w:rPr>
      <w:t>go 44510 LE POULIGUEN</w:t>
    </w:r>
  </w:p>
  <w:p w14:paraId="4F1C6165" w14:textId="5C6DFBD0" w:rsidR="00BD5B5B" w:rsidRDefault="00AC4E79" w:rsidP="00924542">
    <w:pPr>
      <w:pStyle w:val="Pieddepage"/>
      <w:tabs>
        <w:tab w:val="clear" w:pos="4536"/>
        <w:tab w:val="clear" w:pos="9072"/>
        <w:tab w:val="right" w:pos="10658"/>
      </w:tabs>
      <w:jc w:val="center"/>
    </w:pPr>
    <w:r>
      <w:rPr>
        <w:rFonts w:ascii="Arial" w:hAnsi="Arial"/>
        <w:b/>
        <w:bCs/>
        <w:sz w:val="22"/>
        <w:szCs w:val="22"/>
      </w:rPr>
      <w:t xml:space="preserve">Ou par courriel : </w:t>
    </w:r>
    <w:r w:rsidR="00D04A21" w:rsidRPr="00DB4315">
      <w:rPr>
        <w:rFonts w:ascii="Arial" w:hAnsi="Arial"/>
        <w:b/>
        <w:bCs/>
        <w:sz w:val="22"/>
        <w:szCs w:val="22"/>
      </w:rPr>
      <w:t>contact.aspen44@gmail.com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9F125" w14:textId="77777777" w:rsidR="00CB4A7A" w:rsidRDefault="00CB4A7A">
      <w:r>
        <w:rPr>
          <w:color w:val="000000"/>
        </w:rPr>
        <w:separator/>
      </w:r>
    </w:p>
  </w:footnote>
  <w:footnote w:type="continuationSeparator" w:id="0">
    <w:p w14:paraId="213332F3" w14:textId="77777777" w:rsidR="00CB4A7A" w:rsidRDefault="00CB4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C0176" w14:textId="0CFC5323" w:rsidR="00DD3B95" w:rsidRPr="005E6C0A" w:rsidRDefault="005E6C0A" w:rsidP="005E6C0A">
    <w:pPr>
      <w:pStyle w:val="En-tt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C4F0976" wp14:editId="339130EE">
          <wp:simplePos x="0" y="0"/>
          <wp:positionH relativeFrom="margin">
            <wp:posOffset>-38100</wp:posOffset>
          </wp:positionH>
          <wp:positionV relativeFrom="paragraph">
            <wp:posOffset>-383540</wp:posOffset>
          </wp:positionV>
          <wp:extent cx="723900" cy="927735"/>
          <wp:effectExtent l="0" t="0" r="0" b="5715"/>
          <wp:wrapSquare wrapText="bothSides"/>
          <wp:docPr id="5124401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B95" w:rsidRPr="00D04A21">
      <w:rPr>
        <w:rFonts w:ascii="Arial" w:hAnsi="Arial" w:cs="Arial"/>
        <w:b/>
        <w:bCs/>
        <w:color w:val="45B0E1" w:themeColor="accent1" w:themeTint="99"/>
        <w:spacing w:val="2"/>
        <w:sz w:val="24"/>
        <w:szCs w:val="24"/>
      </w:rPr>
      <w:t>ASSOCIATION POUR LA PROTECTION ET L’EMBELLISSEMENT DU SITE DE PENCHATEAU ET DE LA COTE SAUVAGE DU POULIGUEN</w:t>
    </w:r>
  </w:p>
  <w:p w14:paraId="4F1C6161" w14:textId="6B1E85B5" w:rsidR="00BD5B5B" w:rsidRDefault="00DD3B95" w:rsidP="005E6C0A">
    <w:pPr>
      <w:pStyle w:val="Standard"/>
      <w:jc w:val="center"/>
    </w:pPr>
    <w:r w:rsidRPr="00D04A21">
      <w:rPr>
        <w:rFonts w:ascii="Arial" w:hAnsi="Arial"/>
        <w:b/>
        <w:color w:val="45B0E1" w:themeColor="accent1" w:themeTint="99"/>
        <w:sz w:val="24"/>
        <w:szCs w:val="24"/>
      </w:rPr>
      <w:t xml:space="preserve"> Agréée urbanisme et environnement</w:t>
    </w:r>
  </w:p>
  <w:p w14:paraId="44A9EB1C" w14:textId="77777777" w:rsidR="00F55996" w:rsidRDefault="00F559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745E"/>
    <w:multiLevelType w:val="multilevel"/>
    <w:tmpl w:val="0742BB02"/>
    <w:styleLink w:val="WWNum1"/>
    <w:lvl w:ilvl="0">
      <w:numFmt w:val="bullet"/>
      <w:lvlText w:val=""/>
      <w:lvlJc w:val="left"/>
      <w:pPr>
        <w:ind w:left="566" w:hanging="360"/>
      </w:pPr>
      <w:rPr>
        <w:rFonts w:ascii="Symbol" w:hAnsi="Symbol"/>
      </w:rPr>
    </w:lvl>
    <w:lvl w:ilvl="1">
      <w:start w:val="1"/>
      <w:numFmt w:val="decimal"/>
      <w:lvlText w:val="."/>
      <w:lvlJc w:val="left"/>
      <w:pPr>
        <w:ind w:left="926" w:hanging="360"/>
      </w:pPr>
    </w:lvl>
    <w:lvl w:ilvl="2">
      <w:start w:val="1"/>
      <w:numFmt w:val="decimal"/>
      <w:lvlText w:val="."/>
      <w:lvlJc w:val="left"/>
      <w:pPr>
        <w:ind w:left="1286" w:hanging="360"/>
      </w:pPr>
    </w:lvl>
    <w:lvl w:ilvl="3">
      <w:start w:val="1"/>
      <w:numFmt w:val="decimal"/>
      <w:lvlText w:val="."/>
      <w:lvlJc w:val="left"/>
      <w:pPr>
        <w:ind w:left="1646" w:hanging="360"/>
      </w:pPr>
    </w:lvl>
    <w:lvl w:ilvl="4">
      <w:start w:val="1"/>
      <w:numFmt w:val="decimal"/>
      <w:lvlText w:val="."/>
      <w:lvlJc w:val="left"/>
      <w:pPr>
        <w:ind w:left="2006" w:hanging="360"/>
      </w:pPr>
    </w:lvl>
    <w:lvl w:ilvl="5">
      <w:start w:val="1"/>
      <w:numFmt w:val="decimal"/>
      <w:lvlText w:val="."/>
      <w:lvlJc w:val="left"/>
      <w:pPr>
        <w:ind w:left="2366" w:hanging="360"/>
      </w:pPr>
    </w:lvl>
    <w:lvl w:ilvl="6">
      <w:start w:val="1"/>
      <w:numFmt w:val="decimal"/>
      <w:lvlText w:val="."/>
      <w:lvlJc w:val="left"/>
      <w:pPr>
        <w:ind w:left="2726" w:hanging="360"/>
      </w:pPr>
    </w:lvl>
    <w:lvl w:ilvl="7">
      <w:start w:val="1"/>
      <w:numFmt w:val="decimal"/>
      <w:lvlText w:val="."/>
      <w:lvlJc w:val="left"/>
      <w:pPr>
        <w:ind w:left="3086" w:hanging="360"/>
      </w:pPr>
    </w:lvl>
    <w:lvl w:ilvl="8">
      <w:start w:val="1"/>
      <w:numFmt w:val="decimal"/>
      <w:lvlText w:val="."/>
      <w:lvlJc w:val="left"/>
      <w:pPr>
        <w:ind w:left="3446" w:hanging="360"/>
      </w:pPr>
    </w:lvl>
  </w:abstractNum>
  <w:abstractNum w:abstractNumId="1" w15:restartNumberingAfterBreak="0">
    <w:nsid w:val="27F520D4"/>
    <w:multiLevelType w:val="hybridMultilevel"/>
    <w:tmpl w:val="2A985874"/>
    <w:lvl w:ilvl="0" w:tplc="777066F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647CD"/>
    <w:multiLevelType w:val="multilevel"/>
    <w:tmpl w:val="A31C0DC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190333"/>
    <w:multiLevelType w:val="multilevel"/>
    <w:tmpl w:val="DB4C8270"/>
    <w:lvl w:ilvl="0">
      <w:numFmt w:val="bullet"/>
      <w:lvlText w:val="o"/>
      <w:lvlJc w:val="left"/>
      <w:pPr>
        <w:ind w:left="191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7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15" w:hanging="360"/>
      </w:pPr>
      <w:rPr>
        <w:rFonts w:ascii="Wingdings" w:hAnsi="Wingdings"/>
      </w:rPr>
    </w:lvl>
  </w:abstractNum>
  <w:abstractNum w:abstractNumId="4" w15:restartNumberingAfterBreak="0">
    <w:nsid w:val="38C351ED"/>
    <w:multiLevelType w:val="multilevel"/>
    <w:tmpl w:val="76A2A5B2"/>
    <w:styleLink w:val="WWNum4"/>
    <w:lvl w:ilvl="0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5" w15:restartNumberingAfterBreak="0">
    <w:nsid w:val="531C3376"/>
    <w:multiLevelType w:val="hybridMultilevel"/>
    <w:tmpl w:val="B754C4EE"/>
    <w:lvl w:ilvl="0" w:tplc="89F052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00B8"/>
    <w:multiLevelType w:val="multilevel"/>
    <w:tmpl w:val="6B6468A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6842687">
    <w:abstractNumId w:val="0"/>
  </w:num>
  <w:num w:numId="2" w16cid:durableId="1335063036">
    <w:abstractNumId w:val="2"/>
  </w:num>
  <w:num w:numId="3" w16cid:durableId="37241539">
    <w:abstractNumId w:val="6"/>
  </w:num>
  <w:num w:numId="4" w16cid:durableId="1762526114">
    <w:abstractNumId w:val="4"/>
  </w:num>
  <w:num w:numId="5" w16cid:durableId="938174998">
    <w:abstractNumId w:val="0"/>
  </w:num>
  <w:num w:numId="6" w16cid:durableId="1499273117">
    <w:abstractNumId w:val="3"/>
  </w:num>
  <w:num w:numId="7" w16cid:durableId="1508449190">
    <w:abstractNumId w:val="1"/>
  </w:num>
  <w:num w:numId="8" w16cid:durableId="2122147170">
    <w:abstractNumId w:val="3"/>
  </w:num>
  <w:num w:numId="9" w16cid:durableId="1787775649">
    <w:abstractNumId w:val="1"/>
  </w:num>
  <w:num w:numId="10" w16cid:durableId="1675523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184"/>
    <w:rsid w:val="000428B4"/>
    <w:rsid w:val="0007185F"/>
    <w:rsid w:val="0007518B"/>
    <w:rsid w:val="000E208A"/>
    <w:rsid w:val="000F03CE"/>
    <w:rsid w:val="001365ED"/>
    <w:rsid w:val="001644ED"/>
    <w:rsid w:val="001859BB"/>
    <w:rsid w:val="00190927"/>
    <w:rsid w:val="001C28D6"/>
    <w:rsid w:val="001C7750"/>
    <w:rsid w:val="00210590"/>
    <w:rsid w:val="00241BA8"/>
    <w:rsid w:val="002652A4"/>
    <w:rsid w:val="0027176C"/>
    <w:rsid w:val="0027780C"/>
    <w:rsid w:val="00294A76"/>
    <w:rsid w:val="002D67F6"/>
    <w:rsid w:val="002E160B"/>
    <w:rsid w:val="00323327"/>
    <w:rsid w:val="003249A9"/>
    <w:rsid w:val="00331582"/>
    <w:rsid w:val="00362893"/>
    <w:rsid w:val="00384313"/>
    <w:rsid w:val="00387FE9"/>
    <w:rsid w:val="003B7663"/>
    <w:rsid w:val="003C6354"/>
    <w:rsid w:val="003F0E9D"/>
    <w:rsid w:val="004662B6"/>
    <w:rsid w:val="00471CEC"/>
    <w:rsid w:val="004D1FFD"/>
    <w:rsid w:val="004F61AE"/>
    <w:rsid w:val="004F6E7F"/>
    <w:rsid w:val="00563120"/>
    <w:rsid w:val="00576B57"/>
    <w:rsid w:val="005804E6"/>
    <w:rsid w:val="005820D4"/>
    <w:rsid w:val="005B2864"/>
    <w:rsid w:val="005D5931"/>
    <w:rsid w:val="005E6C0A"/>
    <w:rsid w:val="00604078"/>
    <w:rsid w:val="006363B2"/>
    <w:rsid w:val="006D752A"/>
    <w:rsid w:val="006E73F4"/>
    <w:rsid w:val="007241AF"/>
    <w:rsid w:val="007249C6"/>
    <w:rsid w:val="007D1410"/>
    <w:rsid w:val="007D1A30"/>
    <w:rsid w:val="007F5709"/>
    <w:rsid w:val="00803A07"/>
    <w:rsid w:val="008B6F0F"/>
    <w:rsid w:val="008B7E2B"/>
    <w:rsid w:val="00924542"/>
    <w:rsid w:val="0093352B"/>
    <w:rsid w:val="00940A32"/>
    <w:rsid w:val="009B61FE"/>
    <w:rsid w:val="009D22E0"/>
    <w:rsid w:val="00A3345D"/>
    <w:rsid w:val="00A41EED"/>
    <w:rsid w:val="00A50427"/>
    <w:rsid w:val="00A644E9"/>
    <w:rsid w:val="00AC183A"/>
    <w:rsid w:val="00AC4E79"/>
    <w:rsid w:val="00AF120C"/>
    <w:rsid w:val="00B036BC"/>
    <w:rsid w:val="00B048C9"/>
    <w:rsid w:val="00B76D27"/>
    <w:rsid w:val="00BA6DE8"/>
    <w:rsid w:val="00BD103F"/>
    <w:rsid w:val="00BD5B5B"/>
    <w:rsid w:val="00BE1184"/>
    <w:rsid w:val="00C4714B"/>
    <w:rsid w:val="00C51901"/>
    <w:rsid w:val="00C91300"/>
    <w:rsid w:val="00CB4A7A"/>
    <w:rsid w:val="00CD29A6"/>
    <w:rsid w:val="00CE1964"/>
    <w:rsid w:val="00CF45FE"/>
    <w:rsid w:val="00CF7034"/>
    <w:rsid w:val="00D049B7"/>
    <w:rsid w:val="00D04A21"/>
    <w:rsid w:val="00D1632A"/>
    <w:rsid w:val="00D5549A"/>
    <w:rsid w:val="00D71B74"/>
    <w:rsid w:val="00D7495C"/>
    <w:rsid w:val="00DA0A20"/>
    <w:rsid w:val="00DA1775"/>
    <w:rsid w:val="00DB4315"/>
    <w:rsid w:val="00DD3B95"/>
    <w:rsid w:val="00E1350A"/>
    <w:rsid w:val="00E14B78"/>
    <w:rsid w:val="00E56306"/>
    <w:rsid w:val="00E612F5"/>
    <w:rsid w:val="00E70CF4"/>
    <w:rsid w:val="00E7510B"/>
    <w:rsid w:val="00EA5A3D"/>
    <w:rsid w:val="00ED0E0C"/>
    <w:rsid w:val="00ED3B84"/>
    <w:rsid w:val="00F31BF2"/>
    <w:rsid w:val="00F55996"/>
    <w:rsid w:val="00F940D7"/>
    <w:rsid w:val="00F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614B"/>
  <w15:docId w15:val="{628CEC49-158C-40B3-8A8B-C5EF9AA9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6"/>
      <w:u w:val="single"/>
    </w:rPr>
  </w:style>
  <w:style w:type="paragraph" w:styleId="Titre3">
    <w:name w:val="heading 3"/>
    <w:basedOn w:val="Standard"/>
    <w:next w:val="Textbody"/>
    <w:uiPriority w:val="9"/>
    <w:unhideWhenUsed/>
    <w:qFormat/>
    <w:pPr>
      <w:keepNext/>
      <w:jc w:val="center"/>
      <w:outlineLvl w:val="2"/>
    </w:pPr>
    <w:rPr>
      <w:sz w:val="36"/>
    </w:rPr>
  </w:style>
  <w:style w:type="paragraph" w:styleId="Titre4">
    <w:name w:val="heading 4"/>
    <w:basedOn w:val="Standard"/>
    <w:next w:val="Textbody"/>
    <w:uiPriority w:val="9"/>
    <w:unhideWhenUsed/>
    <w:qFormat/>
    <w:pPr>
      <w:keepNext/>
      <w:jc w:val="right"/>
      <w:outlineLvl w:val="3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En-tte">
    <w:name w:val="head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En-tteCar">
    <w:name w:val="En-tête Car"/>
    <w:basedOn w:val="Policepardfaut"/>
    <w:uiPriority w:val="99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E70C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0CF4"/>
  </w:style>
  <w:style w:type="character" w:customStyle="1" w:styleId="CommentaireCar">
    <w:name w:val="Commentaire Car"/>
    <w:basedOn w:val="Policepardfaut"/>
    <w:link w:val="Commentaire"/>
    <w:uiPriority w:val="99"/>
    <w:semiHidden/>
    <w:rsid w:val="00E70CF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0C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0CF4"/>
    <w:rPr>
      <w:b/>
      <w:bCs/>
    </w:rPr>
  </w:style>
  <w:style w:type="character" w:styleId="Lienhypertexte">
    <w:name w:val="Hyperlink"/>
    <w:basedOn w:val="Policepardfaut"/>
    <w:uiPriority w:val="99"/>
    <w:unhideWhenUsed/>
    <w:rsid w:val="006363B2"/>
    <w:rPr>
      <w:color w:val="46788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F61A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ct.aspen44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yasso.fr/assemblee-generale-aspen-2024html/cockta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4FB7-D252-4547-B105-5B503CB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ASPEN</vt:lpstr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ASPEN</dc:title>
  <dc:creator>HALBERT</dc:creator>
  <cp:lastModifiedBy>claire pineau</cp:lastModifiedBy>
  <cp:revision>23</cp:revision>
  <cp:lastPrinted>2015-07-01T15:54:00Z</cp:lastPrinted>
  <dcterms:created xsi:type="dcterms:W3CDTF">2024-07-15T12:39:00Z</dcterms:created>
  <dcterms:modified xsi:type="dcterms:W3CDTF">2024-07-22T16:33:00Z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